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CC" w:rsidRPr="00C655E3" w:rsidRDefault="00C655E3" w:rsidP="001B79CC">
      <w:pPr>
        <w:jc w:val="center"/>
        <w:rPr>
          <w:rFonts w:ascii="Stencil Std" w:hAnsi="Stencil Std"/>
          <w:sz w:val="40"/>
          <w:szCs w:val="40"/>
        </w:rPr>
      </w:pPr>
      <w:r>
        <w:rPr>
          <w:rFonts w:ascii="Stencil Std" w:hAnsi="Stencil Std"/>
          <w:sz w:val="40"/>
          <w:szCs w:val="40"/>
        </w:rPr>
        <w:t>:</w:t>
      </w:r>
      <w:r w:rsidR="001B79CC" w:rsidRPr="00C655E3">
        <w:rPr>
          <w:rFonts w:ascii="Stencil Std" w:hAnsi="Stencil Std"/>
          <w:sz w:val="40"/>
          <w:szCs w:val="40"/>
        </w:rPr>
        <w:t>Colon Notes</w:t>
      </w:r>
      <w:r>
        <w:rPr>
          <w:rFonts w:ascii="Stencil Std" w:hAnsi="Stencil Std"/>
          <w:sz w:val="40"/>
          <w:szCs w:val="40"/>
        </w:rPr>
        <w:t>:</w:t>
      </w:r>
    </w:p>
    <w:tbl>
      <w:tblPr>
        <w:tblpPr w:leftFromText="180" w:rightFromText="180" w:vertAnchor="text" w:horzAnchor="margin" w:tblpY="633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"/>
        <w:gridCol w:w="9026"/>
      </w:tblGrid>
      <w:tr w:rsidR="001B79CC" w:rsidRPr="00BF37A0" w:rsidTr="001B79CC">
        <w:tc>
          <w:tcPr>
            <w:tcW w:w="1422" w:type="dxa"/>
          </w:tcPr>
          <w:p w:rsidR="001B79CC" w:rsidRPr="00087E0A" w:rsidRDefault="001B79CC" w:rsidP="001B79CC">
            <w:pPr>
              <w:pStyle w:val="Heading2"/>
              <w:rPr>
                <w:rFonts w:ascii="Helvetica" w:hAnsi="Helvetica"/>
                <w:color w:val="auto"/>
                <w:sz w:val="32"/>
              </w:rPr>
            </w:pPr>
            <w:r w:rsidRPr="00087E0A">
              <w:rPr>
                <w:rFonts w:ascii="Helvetica" w:hAnsi="Helvetica"/>
                <w:color w:val="auto"/>
                <w:sz w:val="32"/>
              </w:rPr>
              <w:t>Huh?</w:t>
            </w:r>
          </w:p>
        </w:tc>
        <w:tc>
          <w:tcPr>
            <w:tcW w:w="9026" w:type="dxa"/>
          </w:tcPr>
          <w:p w:rsidR="001B79CC" w:rsidRPr="00087E0A" w:rsidRDefault="001B79CC" w:rsidP="001B79CC">
            <w:pPr>
              <w:pStyle w:val="Heading2"/>
              <w:rPr>
                <w:rFonts w:ascii="Helvetica" w:hAnsi="Helvetica"/>
                <w:color w:val="auto"/>
                <w:sz w:val="32"/>
              </w:rPr>
            </w:pPr>
            <w:r w:rsidRPr="00087E0A">
              <w:rPr>
                <w:rFonts w:ascii="Helvetica" w:hAnsi="Helvetica"/>
                <w:color w:val="auto"/>
                <w:sz w:val="32"/>
              </w:rPr>
              <w:t>Ohh…</w:t>
            </w:r>
          </w:p>
        </w:tc>
      </w:tr>
      <w:tr w:rsidR="001B79CC" w:rsidRPr="00270ACB" w:rsidTr="001B79CC">
        <w:tc>
          <w:tcPr>
            <w:tcW w:w="1422" w:type="dxa"/>
          </w:tcPr>
          <w:p w:rsidR="001B79CC" w:rsidRPr="00087E0A" w:rsidRDefault="001B79CC" w:rsidP="001B79CC">
            <w:pPr>
              <w:pStyle w:val="Heading4"/>
              <w:rPr>
                <w:rFonts w:ascii="Helvetica" w:hAnsi="Helvetica"/>
                <w:color w:val="auto"/>
              </w:rPr>
            </w:pPr>
            <w:r w:rsidRPr="00087E0A">
              <w:rPr>
                <w:rFonts w:ascii="Helvetica" w:hAnsi="Helvetica"/>
                <w:color w:val="auto"/>
              </w:rPr>
              <w:t>When should I use colons?</w:t>
            </w:r>
          </w:p>
        </w:tc>
        <w:tc>
          <w:tcPr>
            <w:tcW w:w="9026" w:type="dxa"/>
          </w:tcPr>
          <w:p w:rsidR="001B79CC" w:rsidRPr="00087E0A" w:rsidRDefault="001B79CC" w:rsidP="001B79CC">
            <w:pPr>
              <w:rPr>
                <w:sz w:val="8"/>
              </w:rPr>
            </w:pPr>
          </w:p>
          <w:p w:rsidR="001B79CC" w:rsidRPr="00087E0A" w:rsidRDefault="001B79CC" w:rsidP="001B79CC">
            <w:pPr>
              <w:pStyle w:val="Heading3"/>
              <w:rPr>
                <w:rFonts w:ascii="Helvetica" w:hAnsi="Helvetica"/>
                <w:color w:val="auto"/>
              </w:rPr>
            </w:pPr>
            <w:r w:rsidRPr="00087E0A">
              <w:rPr>
                <w:rFonts w:ascii="Helvetica" w:hAnsi="Helvetica"/>
                <w:color w:val="auto"/>
              </w:rPr>
              <w:t xml:space="preserve">Rule #1: A colon is used after an _____________________________________ </w:t>
            </w:r>
          </w:p>
          <w:p w:rsidR="001B79CC" w:rsidRPr="00087E0A" w:rsidRDefault="001B79CC" w:rsidP="001B79CC">
            <w:pPr>
              <w:pStyle w:val="Heading3"/>
              <w:rPr>
                <w:rFonts w:ascii="Helvetica" w:hAnsi="Helvetica"/>
                <w:color w:val="auto"/>
              </w:rPr>
            </w:pPr>
            <w:r w:rsidRPr="00087E0A">
              <w:rPr>
                <w:rFonts w:ascii="Helvetica" w:hAnsi="Helvetica"/>
                <w:color w:val="auto"/>
              </w:rPr>
              <w:t xml:space="preserve">and before a </w:t>
            </w:r>
            <w:r w:rsidRPr="00087E0A">
              <w:rPr>
                <w:rFonts w:ascii="Helvetica" w:hAnsi="Helvetica"/>
                <w:i/>
                <w:color w:val="auto"/>
              </w:rPr>
              <w:t>______________</w:t>
            </w:r>
            <w:r w:rsidRPr="00087E0A">
              <w:rPr>
                <w:rFonts w:ascii="Helvetica" w:hAnsi="Helvetica"/>
                <w:color w:val="auto"/>
              </w:rPr>
              <w:t xml:space="preserve"> that __________________ the previous clause.  </w:t>
            </w:r>
          </w:p>
          <w:p w:rsidR="001B79CC" w:rsidRPr="00087E0A" w:rsidRDefault="001B79CC" w:rsidP="001B79C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  <w:p w:rsidR="001B79CC" w:rsidRPr="00087E0A" w:rsidRDefault="001B79CC" w:rsidP="001B79CC">
            <w:pPr>
              <w:rPr>
                <w:rFonts w:ascii="Helvetica" w:hAnsi="Helvetica"/>
                <w:b/>
                <w:i/>
              </w:rPr>
            </w:pPr>
            <w:r w:rsidRPr="00087E0A">
              <w:rPr>
                <w:rFonts w:ascii="Helvetica" w:hAnsi="Helvetica"/>
                <w:i/>
              </w:rPr>
              <w:t>Example 1:</w:t>
            </w:r>
            <w:r w:rsidRPr="00087E0A">
              <w:rPr>
                <w:rFonts w:ascii="Helvetica" w:hAnsi="Helvetica"/>
              </w:rPr>
              <w:t xml:space="preserve"> You absolutely need a few things to go camping </w:t>
            </w:r>
            <w:r w:rsidRPr="00087E0A">
              <w:rPr>
                <w:rFonts w:ascii="Helvetica" w:hAnsi="Helvetica"/>
                <w:b/>
                <w:i/>
              </w:rPr>
              <w:t xml:space="preserve">_________________ </w:t>
            </w:r>
          </w:p>
          <w:p w:rsidR="001B79CC" w:rsidRPr="00087E0A" w:rsidRDefault="001B79CC" w:rsidP="001B79CC">
            <w:pPr>
              <w:rPr>
                <w:rFonts w:ascii="Helvetica" w:hAnsi="Helvetica"/>
                <w:b/>
                <w:i/>
                <w:sz w:val="8"/>
              </w:rPr>
            </w:pPr>
          </w:p>
          <w:p w:rsidR="001B79CC" w:rsidRPr="00087E0A" w:rsidRDefault="001B79CC" w:rsidP="001B79CC">
            <w:pPr>
              <w:rPr>
                <w:rFonts w:ascii="Helvetica" w:hAnsi="Helvetica"/>
                <w:b/>
                <w:i/>
              </w:rPr>
            </w:pPr>
            <w:r w:rsidRPr="00087E0A">
              <w:rPr>
                <w:rFonts w:ascii="Helvetica" w:hAnsi="Helvetica"/>
                <w:b/>
                <w:i/>
              </w:rPr>
              <w:t>__________________________________________________________________</w:t>
            </w:r>
          </w:p>
          <w:p w:rsidR="001B79CC" w:rsidRPr="00087E0A" w:rsidRDefault="001B79CC" w:rsidP="001B79CC">
            <w:pPr>
              <w:rPr>
                <w:rFonts w:ascii="Helvetica" w:hAnsi="Helvetica"/>
                <w:b/>
                <w:i/>
              </w:rPr>
            </w:pPr>
          </w:p>
          <w:p w:rsidR="001B79CC" w:rsidRPr="00087E0A" w:rsidRDefault="001B79CC" w:rsidP="001B79CC">
            <w:pPr>
              <w:rPr>
                <w:rFonts w:ascii="Helvetica" w:hAnsi="Helvetica"/>
                <w:b/>
                <w:i/>
              </w:rPr>
            </w:pPr>
            <w:r w:rsidRPr="00087E0A">
              <w:rPr>
                <w:rFonts w:ascii="Helvetica" w:hAnsi="Helvetica"/>
                <w:i/>
              </w:rPr>
              <w:t xml:space="preserve">Example 2: </w:t>
            </w:r>
            <w:r w:rsidR="00E667A5">
              <w:rPr>
                <w:rFonts w:ascii="Helvetica" w:hAnsi="Helvetica"/>
              </w:rPr>
              <w:t>Eynon</w:t>
            </w:r>
            <w:r w:rsidRPr="00087E0A">
              <w:rPr>
                <w:rFonts w:ascii="Helvetica" w:hAnsi="Helvetica"/>
              </w:rPr>
              <w:t xml:space="preserve"> has various hobbies </w:t>
            </w:r>
            <w:r w:rsidRPr="00087E0A">
              <w:rPr>
                <w:rFonts w:ascii="Helvetica" w:hAnsi="Helvetica"/>
                <w:b/>
                <w:i/>
              </w:rPr>
              <w:t>__________________________________</w:t>
            </w:r>
          </w:p>
          <w:p w:rsidR="001B79CC" w:rsidRPr="00087E0A" w:rsidRDefault="001B79CC" w:rsidP="001B79CC">
            <w:pPr>
              <w:rPr>
                <w:rFonts w:ascii="Helvetica" w:hAnsi="Helvetica"/>
                <w:b/>
                <w:i/>
                <w:sz w:val="8"/>
              </w:rPr>
            </w:pPr>
          </w:p>
          <w:p w:rsidR="001B79CC" w:rsidRPr="00087E0A" w:rsidRDefault="001B79CC" w:rsidP="001B79CC">
            <w:pPr>
              <w:rPr>
                <w:rFonts w:ascii="Helvetica" w:hAnsi="Helvetica"/>
                <w:b/>
                <w:i/>
              </w:rPr>
            </w:pPr>
            <w:r w:rsidRPr="00087E0A">
              <w:rPr>
                <w:rFonts w:ascii="Helvetica" w:hAnsi="Helvetica"/>
                <w:b/>
                <w:i/>
              </w:rPr>
              <w:t>__________________________________________________________________</w:t>
            </w:r>
          </w:p>
          <w:p w:rsidR="001B79CC" w:rsidRPr="00087E0A" w:rsidRDefault="001B79CC" w:rsidP="001B79C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  <w:p w:rsidR="001B79CC" w:rsidRPr="00087E0A" w:rsidRDefault="001B79CC" w:rsidP="001B79C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2B1DF6">
              <w:rPr>
                <w:rFonts w:ascii="Helvetica" w:hAnsi="Helvetica"/>
              </w:rPr>
              <w:t xml:space="preserve">Wrong </w:t>
            </w:r>
            <w:r>
              <w:rPr>
                <w:rFonts w:ascii="Helvetica" w:hAnsi="Helvetica"/>
              </w:rPr>
              <w:t>use</w:t>
            </w:r>
            <w:r w:rsidRPr="002B1DF6">
              <w:rPr>
                <w:rFonts w:ascii="Helvetica" w:hAnsi="Helvetica"/>
              </w:rPr>
              <w:t>:</w:t>
            </w:r>
            <w:r w:rsidRPr="00087E0A">
              <w:rPr>
                <w:rFonts w:ascii="Helvetica" w:hAnsi="Helvetica"/>
              </w:rPr>
              <w:t xml:space="preserve">  My brothers</w:t>
            </w:r>
            <w:r>
              <w:rPr>
                <w:rFonts w:ascii="Helvetica" w:hAnsi="Helvetica"/>
              </w:rPr>
              <w:t>’</w:t>
            </w:r>
            <w:r w:rsidR="00E57D0C">
              <w:rPr>
                <w:rFonts w:ascii="Helvetica" w:hAnsi="Helvetica"/>
              </w:rPr>
              <w:t xml:space="preserve"> names: Jeff, David</w:t>
            </w:r>
            <w:r w:rsidRPr="00087E0A">
              <w:rPr>
                <w:rFonts w:ascii="Helvetica" w:hAnsi="Helvetica"/>
              </w:rPr>
              <w:t>, and Danny.</w:t>
            </w:r>
          </w:p>
          <w:p w:rsidR="001B79CC" w:rsidRPr="00087E0A" w:rsidRDefault="001B79CC" w:rsidP="001B79CC">
            <w:pPr>
              <w:rPr>
                <w:rFonts w:ascii="Helvetica" w:hAnsi="Helvetica"/>
                <w:sz w:val="12"/>
              </w:rPr>
            </w:pPr>
          </w:p>
          <w:p w:rsidR="001B79CC" w:rsidRPr="00087E0A" w:rsidRDefault="001B79CC" w:rsidP="001B79CC">
            <w:pPr>
              <w:rPr>
                <w:rFonts w:ascii="Helvetica" w:hAnsi="Helvetica"/>
              </w:rPr>
            </w:pPr>
            <w:r w:rsidRPr="00087E0A">
              <w:rPr>
                <w:rFonts w:ascii="Helvetica" w:hAnsi="Helvetica"/>
              </w:rPr>
              <w:t xml:space="preserve">The use of the colon above is incorrect because ___________________________ </w:t>
            </w:r>
          </w:p>
          <w:p w:rsidR="001B79CC" w:rsidRPr="00087E0A" w:rsidRDefault="001B79CC" w:rsidP="001B79CC">
            <w:pPr>
              <w:rPr>
                <w:rFonts w:ascii="Helvetica" w:hAnsi="Helvetica"/>
                <w:sz w:val="8"/>
              </w:rPr>
            </w:pPr>
          </w:p>
          <w:p w:rsidR="001B79CC" w:rsidRPr="00087E0A" w:rsidRDefault="001B79CC" w:rsidP="001B79CC">
            <w:pPr>
              <w:rPr>
                <w:rFonts w:ascii="Helvetica" w:hAnsi="Helvetica"/>
                <w:b/>
                <w:i/>
              </w:rPr>
            </w:pPr>
            <w:r w:rsidRPr="00087E0A">
              <w:rPr>
                <w:rFonts w:ascii="Helvetica" w:hAnsi="Helvetica"/>
              </w:rPr>
              <w:t>_____</w:t>
            </w:r>
            <w:r w:rsidRPr="00087E0A">
              <w:rPr>
                <w:rFonts w:ascii="Helvetica" w:hAnsi="Helvetica"/>
                <w:b/>
                <w:i/>
              </w:rPr>
              <w:t>_____________________________________________________________</w:t>
            </w:r>
          </w:p>
          <w:p w:rsidR="001B79CC" w:rsidRPr="00087E0A" w:rsidRDefault="001B79CC" w:rsidP="001B79C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  <w:p w:rsidR="001B79CC" w:rsidRDefault="001B79CC" w:rsidP="001B79CC">
            <w:pPr>
              <w:pStyle w:val="BodyText3"/>
              <w:rPr>
                <w:rFonts w:ascii="Helvetica" w:hAnsi="Helvetica"/>
              </w:rPr>
            </w:pPr>
            <w:r w:rsidRPr="00087E0A">
              <w:rPr>
                <w:rFonts w:ascii="Helvetica" w:hAnsi="Helvetica"/>
              </w:rPr>
              <w:t xml:space="preserve">Rule #2: A colon can </w:t>
            </w:r>
            <w:r>
              <w:rPr>
                <w:rFonts w:ascii="Helvetica" w:hAnsi="Helvetica"/>
              </w:rPr>
              <w:t xml:space="preserve">be used before _______________, </w:t>
            </w:r>
            <w:r w:rsidRPr="00087E0A">
              <w:rPr>
                <w:rFonts w:ascii="Helvetica" w:hAnsi="Helvetica"/>
              </w:rPr>
              <w:t>______</w:t>
            </w:r>
            <w:r>
              <w:rPr>
                <w:rFonts w:ascii="Helvetica" w:hAnsi="Helvetica"/>
              </w:rPr>
              <w:t>__</w:t>
            </w:r>
            <w:r w:rsidRPr="00087E0A">
              <w:rPr>
                <w:rFonts w:ascii="Helvetica" w:hAnsi="Helvetica"/>
              </w:rPr>
              <w:t>_________</w:t>
            </w:r>
            <w:r>
              <w:rPr>
                <w:rFonts w:ascii="Helvetica" w:hAnsi="Helvetica"/>
              </w:rPr>
              <w:t>,</w:t>
            </w:r>
          </w:p>
          <w:p w:rsidR="001B79CC" w:rsidRPr="00012035" w:rsidRDefault="001B79CC" w:rsidP="001B79CC">
            <w:pPr>
              <w:pStyle w:val="BodyText3"/>
              <w:rPr>
                <w:rFonts w:ascii="Helvetica" w:hAnsi="Helvetica"/>
                <w:sz w:val="12"/>
              </w:rPr>
            </w:pPr>
          </w:p>
          <w:p w:rsidR="001B79CC" w:rsidRDefault="001B79CC" w:rsidP="001B79CC">
            <w:pPr>
              <w:pStyle w:val="BodyText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or</w:t>
            </w:r>
            <w:r w:rsidRPr="00087E0A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_________________ </w:t>
            </w:r>
            <w:r w:rsidRPr="00087E0A">
              <w:rPr>
                <w:rFonts w:ascii="Helvetica" w:hAnsi="Helvetica"/>
              </w:rPr>
              <w:t xml:space="preserve">that </w:t>
            </w:r>
            <w:r w:rsidRPr="00087E0A">
              <w:rPr>
                <w:rFonts w:ascii="Helvetica" w:hAnsi="Helvetica"/>
                <w:i/>
              </w:rPr>
              <w:t>_______________ or ________________</w:t>
            </w:r>
            <w:r w:rsidRPr="00087E0A">
              <w:rPr>
                <w:rFonts w:ascii="Helvetica" w:hAnsi="Helvetica"/>
              </w:rPr>
              <w:t xml:space="preserve"> the </w:t>
            </w:r>
          </w:p>
          <w:p w:rsidR="001B79CC" w:rsidRPr="00012035" w:rsidRDefault="001B79CC" w:rsidP="001B79CC">
            <w:pPr>
              <w:pStyle w:val="BodyText3"/>
              <w:rPr>
                <w:rFonts w:ascii="Helvetica" w:hAnsi="Helvetica"/>
                <w:sz w:val="12"/>
              </w:rPr>
            </w:pPr>
          </w:p>
          <w:p w:rsidR="001B79CC" w:rsidRPr="00087E0A" w:rsidRDefault="001B79CC" w:rsidP="001B79CC">
            <w:pPr>
              <w:pStyle w:val="BodyText3"/>
              <w:rPr>
                <w:rFonts w:ascii="Helvetica" w:hAnsi="Helvetica"/>
              </w:rPr>
            </w:pPr>
            <w:r w:rsidRPr="00087E0A">
              <w:rPr>
                <w:rFonts w:ascii="Helvetica" w:hAnsi="Helvetica"/>
                <w:i/>
              </w:rPr>
              <w:t xml:space="preserve">_______________ </w:t>
            </w:r>
            <w:r w:rsidRPr="00087E0A">
              <w:rPr>
                <w:rFonts w:ascii="Helvetica" w:hAnsi="Helvetica"/>
              </w:rPr>
              <w:t xml:space="preserve">statement.  </w:t>
            </w:r>
          </w:p>
          <w:p w:rsidR="001B79CC" w:rsidRPr="00087E0A" w:rsidRDefault="001B79CC" w:rsidP="001B79C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  <w:p w:rsidR="001B79CC" w:rsidRPr="00087E0A" w:rsidRDefault="001B79CC" w:rsidP="001B79C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087E0A">
              <w:rPr>
                <w:rFonts w:ascii="Helvetica" w:hAnsi="Helvetica"/>
                <w:i/>
              </w:rPr>
              <w:t>Example with a word:</w:t>
            </w:r>
            <w:r w:rsidRPr="00087E0A">
              <w:rPr>
                <w:rFonts w:ascii="Helvetica" w:hAnsi="Helvetica"/>
              </w:rPr>
              <w:t xml:space="preserve"> </w:t>
            </w:r>
          </w:p>
          <w:p w:rsidR="001B79CC" w:rsidRPr="00087E0A" w:rsidRDefault="001B79CC" w:rsidP="001B79C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087E0A">
              <w:rPr>
                <w:rFonts w:ascii="Helvetica" w:hAnsi="Helvetica"/>
              </w:rPr>
              <w:t>There is one thing a human being simply cannot do without __________________</w:t>
            </w:r>
          </w:p>
          <w:p w:rsidR="001B79CC" w:rsidRPr="00087E0A" w:rsidRDefault="001B79CC" w:rsidP="001B79C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  <w:p w:rsidR="001B79CC" w:rsidRPr="00087E0A" w:rsidRDefault="001B79CC" w:rsidP="001B79CC">
            <w:pPr>
              <w:rPr>
                <w:rFonts w:ascii="Helvetica" w:hAnsi="Helvetica"/>
              </w:rPr>
            </w:pPr>
            <w:r w:rsidRPr="00087E0A">
              <w:rPr>
                <w:rFonts w:ascii="Helvetica" w:hAnsi="Helvetica"/>
                <w:i/>
              </w:rPr>
              <w:t xml:space="preserve">Example with a </w:t>
            </w:r>
            <w:r>
              <w:rPr>
                <w:rFonts w:ascii="Helvetica" w:hAnsi="Helvetica"/>
                <w:i/>
              </w:rPr>
              <w:t>phrase</w:t>
            </w:r>
            <w:r w:rsidRPr="00087E0A">
              <w:rPr>
                <w:rFonts w:ascii="Helvetica" w:hAnsi="Helvetica"/>
                <w:i/>
              </w:rPr>
              <w:t>:</w:t>
            </w:r>
            <w:r w:rsidRPr="00087E0A">
              <w:rPr>
                <w:rFonts w:ascii="Helvetica" w:hAnsi="Helvetica"/>
              </w:rPr>
              <w:t xml:space="preserve"> </w:t>
            </w:r>
          </w:p>
          <w:p w:rsidR="001B79CC" w:rsidRPr="00087E0A" w:rsidRDefault="001B79CC" w:rsidP="001B79CC">
            <w:pPr>
              <w:rPr>
                <w:rFonts w:ascii="Helvetica" w:hAnsi="Helvetica"/>
              </w:rPr>
            </w:pPr>
            <w:r w:rsidRPr="00087E0A">
              <w:rPr>
                <w:rFonts w:ascii="Helvetica" w:hAnsi="Helvetica"/>
              </w:rPr>
              <w:t>Her goal was easily stated ________________________________________</w:t>
            </w:r>
            <w:r w:rsidRPr="00087E0A">
              <w:rPr>
                <w:rFonts w:ascii="Helvetica" w:hAnsi="Helvetica"/>
                <w:b/>
                <w:i/>
              </w:rPr>
              <w:t>____</w:t>
            </w:r>
          </w:p>
          <w:p w:rsidR="001B79CC" w:rsidRPr="00087E0A" w:rsidRDefault="001B79CC" w:rsidP="001B79C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  <w:p w:rsidR="001B79CC" w:rsidRPr="00087E0A" w:rsidRDefault="001B79CC" w:rsidP="001B79CC">
            <w:pPr>
              <w:rPr>
                <w:rFonts w:ascii="Helvetica" w:hAnsi="Helvetica"/>
                <w:i/>
              </w:rPr>
            </w:pPr>
            <w:r w:rsidRPr="00087E0A">
              <w:rPr>
                <w:rFonts w:ascii="Helvetica" w:hAnsi="Helvetica"/>
                <w:i/>
              </w:rPr>
              <w:t xml:space="preserve">Example with a whole independent clause: </w:t>
            </w:r>
          </w:p>
          <w:p w:rsidR="001B79CC" w:rsidRPr="00087E0A" w:rsidRDefault="001B79CC" w:rsidP="001B79CC">
            <w:pPr>
              <w:rPr>
                <w:rFonts w:ascii="Helvetica" w:hAnsi="Helvetica"/>
              </w:rPr>
            </w:pPr>
            <w:r w:rsidRPr="00087E0A">
              <w:rPr>
                <w:rFonts w:ascii="Helvetica" w:hAnsi="Helvetica"/>
              </w:rPr>
              <w:t xml:space="preserve">Luis felt that he had accomplished something good _________________________  </w:t>
            </w:r>
          </w:p>
          <w:p w:rsidR="001B79CC" w:rsidRPr="00087E0A" w:rsidRDefault="001B79CC" w:rsidP="001B79CC">
            <w:pPr>
              <w:rPr>
                <w:rFonts w:ascii="Helvetica" w:hAnsi="Helvetica"/>
                <w:sz w:val="8"/>
              </w:rPr>
            </w:pPr>
          </w:p>
          <w:p w:rsidR="001B79CC" w:rsidRPr="00087E0A" w:rsidRDefault="001B79CC" w:rsidP="001B79CC">
            <w:pPr>
              <w:rPr>
                <w:rFonts w:ascii="Helvetica" w:hAnsi="Helvetica"/>
              </w:rPr>
            </w:pPr>
            <w:r w:rsidRPr="00087E0A">
              <w:rPr>
                <w:rFonts w:ascii="Helvetica" w:hAnsi="Helvetica"/>
                <w:b/>
                <w:i/>
              </w:rPr>
              <w:t>__________________________________________________________________</w:t>
            </w:r>
          </w:p>
          <w:p w:rsidR="001B79CC" w:rsidRPr="00087E0A" w:rsidRDefault="001B79CC" w:rsidP="001B79CC">
            <w:pPr>
              <w:rPr>
                <w:rFonts w:ascii="Helvetica" w:hAnsi="Helvetica"/>
              </w:rPr>
            </w:pPr>
          </w:p>
          <w:p w:rsidR="001B79CC" w:rsidRPr="00087E0A" w:rsidRDefault="001B79CC" w:rsidP="001B79CC">
            <w:pPr>
              <w:rPr>
                <w:rFonts w:ascii="Helvetica" w:hAnsi="Helvetica"/>
              </w:rPr>
            </w:pPr>
            <w:r w:rsidRPr="002B1DF6">
              <w:rPr>
                <w:rFonts w:ascii="Helvetica" w:hAnsi="Helvetica"/>
              </w:rPr>
              <w:t xml:space="preserve">Wrong </w:t>
            </w:r>
            <w:r>
              <w:rPr>
                <w:rFonts w:ascii="Helvetica" w:hAnsi="Helvetica"/>
              </w:rPr>
              <w:t>use:</w:t>
            </w:r>
            <w:r w:rsidRPr="00087E0A">
              <w:rPr>
                <w:rFonts w:ascii="Helvetica" w:hAnsi="Helvetica"/>
              </w:rPr>
              <w:t xml:space="preserve"> I went to the store: I bought Hot Cheetos. </w:t>
            </w:r>
          </w:p>
          <w:p w:rsidR="001B79CC" w:rsidRPr="00087E0A" w:rsidRDefault="001B79CC" w:rsidP="001B79CC">
            <w:pPr>
              <w:rPr>
                <w:rFonts w:ascii="Helvetica" w:hAnsi="Helvetica"/>
                <w:sz w:val="8"/>
              </w:rPr>
            </w:pPr>
          </w:p>
          <w:p w:rsidR="001B79CC" w:rsidRPr="00087E0A" w:rsidRDefault="001B79CC" w:rsidP="001B79CC">
            <w:pPr>
              <w:rPr>
                <w:rFonts w:ascii="Helvetica" w:hAnsi="Helvetica"/>
              </w:rPr>
            </w:pPr>
            <w:r w:rsidRPr="00087E0A">
              <w:rPr>
                <w:rFonts w:ascii="Helvetica" w:hAnsi="Helvetica"/>
              </w:rPr>
              <w:t xml:space="preserve">The use of the colon above is incorrect because the second clause ____________ </w:t>
            </w:r>
          </w:p>
          <w:p w:rsidR="001B79CC" w:rsidRPr="00087E0A" w:rsidRDefault="001B79CC" w:rsidP="001B79CC">
            <w:pPr>
              <w:rPr>
                <w:rFonts w:ascii="Helvetica" w:hAnsi="Helvetica"/>
                <w:sz w:val="8"/>
              </w:rPr>
            </w:pPr>
          </w:p>
          <w:p w:rsidR="001B79CC" w:rsidRPr="00087E0A" w:rsidRDefault="001B79CC" w:rsidP="001B79CC">
            <w:pPr>
              <w:rPr>
                <w:rFonts w:ascii="Helvetica" w:hAnsi="Helvetica"/>
                <w:b/>
                <w:i/>
              </w:rPr>
            </w:pPr>
            <w:r w:rsidRPr="00087E0A">
              <w:rPr>
                <w:rFonts w:ascii="Helvetica" w:hAnsi="Helvetica"/>
              </w:rPr>
              <w:t>_____</w:t>
            </w:r>
            <w:r w:rsidRPr="00087E0A">
              <w:rPr>
                <w:rFonts w:ascii="Helvetica" w:hAnsi="Helvetica"/>
                <w:b/>
                <w:i/>
              </w:rPr>
              <w:t>_____________________________________________________________</w:t>
            </w:r>
          </w:p>
          <w:p w:rsidR="001B79CC" w:rsidRPr="00087E0A" w:rsidRDefault="001B79CC" w:rsidP="001B79CC">
            <w:pPr>
              <w:rPr>
                <w:rFonts w:ascii="Helvetica" w:hAnsi="Helvetica"/>
              </w:rPr>
            </w:pPr>
          </w:p>
        </w:tc>
      </w:tr>
    </w:tbl>
    <w:p w:rsidR="001B79CC" w:rsidRPr="002F7A6C" w:rsidRDefault="001B79CC" w:rsidP="001B79CC">
      <w:pPr>
        <w:pStyle w:val="Title"/>
        <w:ind w:left="-630"/>
        <w:rPr>
          <w:rFonts w:ascii="Helvetica" w:hAnsi="Helvetica"/>
          <w:sz w:val="40"/>
        </w:rPr>
      </w:pPr>
    </w:p>
    <w:p w:rsidR="00854587" w:rsidRDefault="00854587" w:rsidP="001B79CC">
      <w:pPr>
        <w:pStyle w:val="Title"/>
        <w:rPr>
          <w:rFonts w:ascii="Stencil Std" w:eastAsiaTheme="minorHAnsi" w:hAnsi="Stencil Std" w:cstheme="minorBidi"/>
          <w:b w:val="0"/>
          <w:sz w:val="40"/>
          <w:szCs w:val="40"/>
        </w:rPr>
      </w:pPr>
    </w:p>
    <w:p w:rsidR="00854587" w:rsidRDefault="00854587" w:rsidP="001B79CC">
      <w:pPr>
        <w:pStyle w:val="Title"/>
        <w:rPr>
          <w:rFonts w:ascii="Stencil Std" w:eastAsiaTheme="minorHAnsi" w:hAnsi="Stencil Std" w:cstheme="minorBidi"/>
          <w:b w:val="0"/>
          <w:sz w:val="40"/>
          <w:szCs w:val="40"/>
        </w:rPr>
      </w:pPr>
    </w:p>
    <w:p w:rsidR="00854587" w:rsidRDefault="00854587" w:rsidP="001B79CC">
      <w:pPr>
        <w:pStyle w:val="Title"/>
        <w:rPr>
          <w:rFonts w:ascii="Stencil Std" w:eastAsiaTheme="minorHAnsi" w:hAnsi="Stencil Std" w:cstheme="minorBidi"/>
          <w:b w:val="0"/>
          <w:sz w:val="40"/>
          <w:szCs w:val="40"/>
        </w:rPr>
      </w:pPr>
    </w:p>
    <w:p w:rsidR="00854587" w:rsidRDefault="00854587" w:rsidP="001B79CC">
      <w:pPr>
        <w:pStyle w:val="Title"/>
        <w:rPr>
          <w:rFonts w:ascii="Stencil Std" w:eastAsiaTheme="minorHAnsi" w:hAnsi="Stencil Std" w:cstheme="minorBidi"/>
          <w:b w:val="0"/>
          <w:sz w:val="40"/>
          <w:szCs w:val="40"/>
        </w:rPr>
      </w:pPr>
    </w:p>
    <w:p w:rsidR="001B79CC" w:rsidRPr="001B79CC" w:rsidRDefault="00C655E3" w:rsidP="001B79CC">
      <w:pPr>
        <w:pStyle w:val="Title"/>
        <w:rPr>
          <w:rFonts w:ascii="Stencil Std" w:eastAsiaTheme="minorHAnsi" w:hAnsi="Stencil Std" w:cstheme="minorBidi"/>
          <w:b w:val="0"/>
          <w:sz w:val="40"/>
          <w:szCs w:val="40"/>
        </w:rPr>
      </w:pPr>
      <w:r>
        <w:rPr>
          <w:rFonts w:ascii="Stencil Std" w:eastAsiaTheme="minorHAnsi" w:hAnsi="Stencil Std" w:cstheme="minorBidi"/>
          <w:b w:val="0"/>
          <w:sz w:val="40"/>
          <w:szCs w:val="40"/>
        </w:rPr>
        <w:lastRenderedPageBreak/>
        <w:t>;</w:t>
      </w:r>
      <w:r w:rsidR="001B79CC" w:rsidRPr="001B79CC">
        <w:rPr>
          <w:rFonts w:ascii="Stencil Std" w:eastAsiaTheme="minorHAnsi" w:hAnsi="Stencil Std" w:cstheme="minorBidi"/>
          <w:b w:val="0"/>
          <w:sz w:val="40"/>
          <w:szCs w:val="40"/>
        </w:rPr>
        <w:t>Semicolon Notes</w:t>
      </w:r>
      <w:r>
        <w:rPr>
          <w:rFonts w:ascii="Stencil Std" w:eastAsiaTheme="minorHAnsi" w:hAnsi="Stencil Std" w:cstheme="minorBidi"/>
          <w:b w:val="0"/>
          <w:sz w:val="40"/>
          <w:szCs w:val="40"/>
        </w:rPr>
        <w:t>;</w:t>
      </w:r>
    </w:p>
    <w:tbl>
      <w:tblPr>
        <w:tblpPr w:leftFromText="180" w:rightFromText="180" w:vertAnchor="text" w:horzAnchor="page" w:tblpX="829" w:tblpY="73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9026"/>
      </w:tblGrid>
      <w:tr w:rsidR="001B79CC" w:rsidRPr="002F7A6C" w:rsidTr="00A57307">
        <w:tc>
          <w:tcPr>
            <w:tcW w:w="1550" w:type="dxa"/>
          </w:tcPr>
          <w:p w:rsidR="001B79CC" w:rsidRPr="002F7A6C" w:rsidRDefault="001B79CC" w:rsidP="00A57307">
            <w:pPr>
              <w:pStyle w:val="Heading2"/>
              <w:rPr>
                <w:rFonts w:ascii="Helvetica" w:hAnsi="Helvetica"/>
                <w:color w:val="auto"/>
                <w:sz w:val="40"/>
              </w:rPr>
            </w:pPr>
            <w:r w:rsidRPr="002F7A6C">
              <w:rPr>
                <w:rFonts w:ascii="Helvetica" w:hAnsi="Helvetica"/>
                <w:color w:val="auto"/>
                <w:sz w:val="40"/>
              </w:rPr>
              <w:t>Huh?</w:t>
            </w:r>
          </w:p>
        </w:tc>
        <w:tc>
          <w:tcPr>
            <w:tcW w:w="9026" w:type="dxa"/>
          </w:tcPr>
          <w:p w:rsidR="001B79CC" w:rsidRPr="002F7A6C" w:rsidRDefault="001B79CC" w:rsidP="00A57307">
            <w:pPr>
              <w:pStyle w:val="Heading2"/>
              <w:rPr>
                <w:rFonts w:ascii="Helvetica" w:hAnsi="Helvetica"/>
                <w:color w:val="auto"/>
                <w:sz w:val="40"/>
              </w:rPr>
            </w:pPr>
            <w:r w:rsidRPr="002F7A6C">
              <w:rPr>
                <w:rFonts w:ascii="Helvetica" w:hAnsi="Helvetica"/>
                <w:color w:val="auto"/>
                <w:sz w:val="40"/>
              </w:rPr>
              <w:t>Ohhh…</w:t>
            </w:r>
            <w:r w:rsidR="00C655E3">
              <w:rPr>
                <w:rFonts w:ascii="Helvetica" w:hAnsi="Helvetica"/>
                <w:color w:val="auto"/>
                <w:sz w:val="40"/>
              </w:rPr>
              <w:t xml:space="preserve">       </w:t>
            </w:r>
          </w:p>
        </w:tc>
      </w:tr>
      <w:tr w:rsidR="001B79CC" w:rsidRPr="002F7A6C" w:rsidTr="00A57307">
        <w:tc>
          <w:tcPr>
            <w:tcW w:w="1550" w:type="dxa"/>
          </w:tcPr>
          <w:p w:rsidR="001B79CC" w:rsidRPr="002F7A6C" w:rsidRDefault="001B79CC" w:rsidP="00A57307">
            <w:pPr>
              <w:pStyle w:val="Heading4"/>
              <w:rPr>
                <w:rFonts w:ascii="Helvetica" w:hAnsi="Helvetica"/>
                <w:color w:val="auto"/>
              </w:rPr>
            </w:pPr>
            <w:r w:rsidRPr="002F7A6C">
              <w:rPr>
                <w:rFonts w:ascii="Helvetica" w:hAnsi="Helvetica"/>
                <w:color w:val="auto"/>
              </w:rPr>
              <w:t>When should I use a semicolon?</w:t>
            </w:r>
          </w:p>
        </w:tc>
        <w:tc>
          <w:tcPr>
            <w:tcW w:w="9026" w:type="dxa"/>
          </w:tcPr>
          <w:p w:rsidR="001B79CC" w:rsidRPr="002F7A6C" w:rsidRDefault="001B79CC" w:rsidP="00A57307">
            <w:pPr>
              <w:pStyle w:val="Heading3"/>
              <w:rPr>
                <w:rFonts w:ascii="Helvetica" w:hAnsi="Helvetica"/>
                <w:i/>
                <w:color w:val="auto"/>
              </w:rPr>
            </w:pPr>
            <w:r w:rsidRPr="002F7A6C">
              <w:rPr>
                <w:rFonts w:ascii="Helvetica" w:hAnsi="Helvetica"/>
                <w:color w:val="auto"/>
              </w:rPr>
              <w:t>Rule #1a: Use a semicolon to join two</w:t>
            </w:r>
            <w:r w:rsidRPr="002F7A6C">
              <w:rPr>
                <w:rFonts w:ascii="Helvetica" w:hAnsi="Helvetica"/>
                <w:i/>
                <w:color w:val="auto"/>
              </w:rPr>
              <w:t xml:space="preserve"> _________________________________ </w:t>
            </w:r>
          </w:p>
          <w:p w:rsidR="001B79CC" w:rsidRPr="002F7A6C" w:rsidRDefault="001B79CC" w:rsidP="00A57307">
            <w:pPr>
              <w:pStyle w:val="Heading3"/>
              <w:rPr>
                <w:rFonts w:ascii="Helvetica" w:hAnsi="Helvetica"/>
                <w:color w:val="auto"/>
              </w:rPr>
            </w:pPr>
            <w:r w:rsidRPr="002F7A6C">
              <w:rPr>
                <w:rFonts w:ascii="Helvetica" w:hAnsi="Helvetica"/>
                <w:i/>
                <w:color w:val="auto"/>
              </w:rPr>
              <w:t xml:space="preserve">__________________ </w:t>
            </w:r>
            <w:r w:rsidRPr="002F7A6C">
              <w:rPr>
                <w:rFonts w:ascii="Helvetica" w:hAnsi="Helvetica"/>
                <w:color w:val="auto"/>
              </w:rPr>
              <w:t>that are closely related in</w:t>
            </w:r>
            <w:r w:rsidRPr="002F7A6C">
              <w:rPr>
                <w:rFonts w:ascii="Helvetica" w:hAnsi="Helvetica"/>
                <w:i/>
                <w:color w:val="auto"/>
              </w:rPr>
              <w:t xml:space="preserve"> _________________________  </w:t>
            </w:r>
          </w:p>
          <w:p w:rsidR="001B79CC" w:rsidRPr="002F7A6C" w:rsidRDefault="001B79CC" w:rsidP="00A57307">
            <w:pPr>
              <w:rPr>
                <w:rFonts w:ascii="Helvetica" w:hAnsi="Helvetica"/>
                <w:sz w:val="8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</w:rPr>
            </w:pPr>
            <w:r w:rsidRPr="002F7A6C">
              <w:rPr>
                <w:rFonts w:ascii="Helvetica" w:hAnsi="Helvetica"/>
              </w:rPr>
              <w:t xml:space="preserve">Examples: </w:t>
            </w:r>
          </w:p>
          <w:p w:rsidR="001B79CC" w:rsidRPr="002F7A6C" w:rsidRDefault="001B79CC" w:rsidP="00A57307">
            <w:pPr>
              <w:rPr>
                <w:rFonts w:ascii="Helvetica" w:hAnsi="Helvetica"/>
                <w:b/>
                <w:i/>
              </w:rPr>
            </w:pPr>
            <w:r w:rsidRPr="002F7A6C">
              <w:rPr>
                <w:rFonts w:ascii="Helvetica" w:hAnsi="Helvetica"/>
              </w:rPr>
              <w:t xml:space="preserve">1. </w:t>
            </w:r>
            <w:r>
              <w:rPr>
                <w:rFonts w:ascii="Helvetica" w:hAnsi="Helvetica"/>
              </w:rPr>
              <w:t xml:space="preserve">Great writers use </w:t>
            </w:r>
            <w:r w:rsidRPr="002F7A6C">
              <w:rPr>
                <w:rFonts w:ascii="Helvetica" w:hAnsi="Helvetica"/>
              </w:rPr>
              <w:t xml:space="preserve">the semicolon; </w:t>
            </w:r>
            <w:r w:rsidRPr="002F7A6C">
              <w:rPr>
                <w:rFonts w:ascii="Helvetica" w:hAnsi="Helvetica"/>
                <w:b/>
                <w:i/>
              </w:rPr>
              <w:t>__</w:t>
            </w:r>
            <w:r>
              <w:rPr>
                <w:rFonts w:ascii="Helvetica" w:hAnsi="Helvetica"/>
                <w:b/>
                <w:i/>
              </w:rPr>
              <w:t>______________________</w:t>
            </w:r>
            <w:r w:rsidRPr="002F7A6C">
              <w:rPr>
                <w:rFonts w:ascii="Helvetica" w:hAnsi="Helvetica"/>
                <w:b/>
                <w:i/>
              </w:rPr>
              <w:t>_____________</w:t>
            </w:r>
          </w:p>
          <w:p w:rsidR="001B79CC" w:rsidRPr="002F7A6C" w:rsidRDefault="001B79CC" w:rsidP="00A57307">
            <w:pPr>
              <w:rPr>
                <w:rFonts w:ascii="Helvetica" w:hAnsi="Helvetica"/>
                <w:sz w:val="8"/>
              </w:rPr>
            </w:pPr>
            <w:r w:rsidRPr="002F7A6C">
              <w:rPr>
                <w:rFonts w:ascii="Helvetica" w:hAnsi="Helvetica"/>
              </w:rPr>
              <w:t xml:space="preserve"> </w:t>
            </w:r>
          </w:p>
          <w:p w:rsidR="001B79CC" w:rsidRPr="002F7A6C" w:rsidRDefault="001B79CC" w:rsidP="00A57307">
            <w:pPr>
              <w:rPr>
                <w:rFonts w:ascii="Helvetica" w:hAnsi="Helvetica"/>
              </w:rPr>
            </w:pPr>
            <w:r w:rsidRPr="002F7A6C">
              <w:rPr>
                <w:rFonts w:ascii="Helvetica" w:hAnsi="Helvetica"/>
              </w:rPr>
              <w:t>__________________________________________________________________</w:t>
            </w:r>
          </w:p>
          <w:p w:rsidR="001B79CC" w:rsidRPr="002F7A6C" w:rsidRDefault="001B79CC" w:rsidP="00A57307">
            <w:pPr>
              <w:rPr>
                <w:rFonts w:ascii="Helvetica" w:hAnsi="Helvetica"/>
                <w:sz w:val="8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  <w:b/>
                <w:i/>
              </w:rPr>
            </w:pPr>
            <w:r w:rsidRPr="002F7A6C">
              <w:rPr>
                <w:rFonts w:ascii="Helvetica" w:hAnsi="Helvetica"/>
              </w:rPr>
              <w:t xml:space="preserve">2. In English class we read stories; </w:t>
            </w:r>
            <w:r w:rsidRPr="002F7A6C">
              <w:rPr>
                <w:rFonts w:ascii="Helvetica" w:hAnsi="Helvetica"/>
                <w:b/>
                <w:i/>
              </w:rPr>
              <w:t xml:space="preserve">_____________________________________ </w:t>
            </w:r>
          </w:p>
          <w:p w:rsidR="001B79CC" w:rsidRPr="002F7A6C" w:rsidRDefault="001B79CC" w:rsidP="00A57307">
            <w:pPr>
              <w:rPr>
                <w:rFonts w:ascii="Helvetica" w:hAnsi="Helvetica"/>
                <w:b/>
                <w:i/>
                <w:sz w:val="8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  <w:b/>
                <w:i/>
              </w:rPr>
            </w:pPr>
            <w:r w:rsidRPr="002F7A6C">
              <w:rPr>
                <w:rFonts w:ascii="Helvetica" w:hAnsi="Helvetica"/>
                <w:b/>
                <w:i/>
              </w:rPr>
              <w:t>__________________________________________________________________</w:t>
            </w:r>
          </w:p>
          <w:p w:rsidR="001B79CC" w:rsidRPr="002F7A6C" w:rsidRDefault="001B79CC" w:rsidP="00A57307">
            <w:pPr>
              <w:ind w:firstLine="240"/>
              <w:rPr>
                <w:rFonts w:ascii="Helvetica" w:hAnsi="Helvetica"/>
                <w:sz w:val="8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</w:rPr>
            </w:pPr>
            <w:r w:rsidRPr="002F7A6C">
              <w:rPr>
                <w:rFonts w:ascii="Helvetica" w:hAnsi="Helvetica"/>
              </w:rPr>
              <w:t xml:space="preserve">3.  I called Janet.  Did you notice how windy it is?  </w:t>
            </w:r>
            <w:r w:rsidRPr="002F7A6C">
              <w:rPr>
                <w:rFonts w:ascii="Helvetica" w:hAnsi="Helvetica"/>
              </w:rPr>
              <w:sym w:font="Wingdings" w:char="F0DF"/>
            </w:r>
            <w:r w:rsidRPr="002F7A6C">
              <w:rPr>
                <w:rFonts w:ascii="Helvetica" w:hAnsi="Helvetica"/>
              </w:rPr>
              <w:t xml:space="preserve"> This sentence does not use a </w:t>
            </w:r>
          </w:p>
          <w:p w:rsidR="001B79CC" w:rsidRPr="002F7A6C" w:rsidRDefault="001B79CC" w:rsidP="00A57307">
            <w:pPr>
              <w:rPr>
                <w:rFonts w:ascii="Helvetica" w:hAnsi="Helvetica"/>
                <w:sz w:val="8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</w:rPr>
            </w:pPr>
            <w:r w:rsidRPr="002F7A6C">
              <w:rPr>
                <w:rFonts w:ascii="Helvetica" w:hAnsi="Helvetica"/>
              </w:rPr>
              <w:t>semicolon because the two clauses are __________________________________</w:t>
            </w:r>
          </w:p>
          <w:p w:rsidR="001B79CC" w:rsidRPr="00113FA4" w:rsidRDefault="001B79CC" w:rsidP="00A57307">
            <w:pPr>
              <w:rPr>
                <w:rFonts w:ascii="Helvetica" w:hAnsi="Helvetica"/>
                <w:b/>
                <w:i/>
                <w:sz w:val="8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  <w:sz w:val="8"/>
              </w:rPr>
            </w:pPr>
            <w:r w:rsidRPr="002F7A6C">
              <w:rPr>
                <w:rFonts w:ascii="Helvetica" w:hAnsi="Helvetica"/>
                <w:b/>
                <w:i/>
              </w:rPr>
              <w:t>__________________________________________________________________</w:t>
            </w:r>
          </w:p>
          <w:p w:rsidR="001B79CC" w:rsidRPr="002F7A6C" w:rsidRDefault="001B79CC" w:rsidP="00A57307">
            <w:pPr>
              <w:rPr>
                <w:rFonts w:ascii="Helvetica" w:hAnsi="Helvetica"/>
                <w:b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  <w:b/>
                <w:i/>
              </w:rPr>
            </w:pPr>
            <w:r w:rsidRPr="002F7A6C">
              <w:rPr>
                <w:rFonts w:ascii="Helvetica" w:hAnsi="Helvetica"/>
                <w:b/>
              </w:rPr>
              <w:t>Rule #1b:</w:t>
            </w:r>
            <w:r w:rsidRPr="002F7A6C">
              <w:rPr>
                <w:rFonts w:ascii="Helvetica" w:hAnsi="Helvetica"/>
              </w:rPr>
              <w:t xml:space="preserve"> </w:t>
            </w:r>
            <w:r w:rsidRPr="002F7A6C">
              <w:rPr>
                <w:rFonts w:ascii="Helvetica" w:hAnsi="Helvetica"/>
                <w:b/>
              </w:rPr>
              <w:t>Use a semicolon between</w:t>
            </w:r>
            <w:r w:rsidRPr="002F7A6C">
              <w:rPr>
                <w:rFonts w:ascii="Helvetica" w:hAnsi="Helvetica"/>
                <w:b/>
                <w:i/>
              </w:rPr>
              <w:t xml:space="preserve"> __________________________________ </w:t>
            </w:r>
          </w:p>
          <w:p w:rsidR="001B79CC" w:rsidRPr="002F7A6C" w:rsidRDefault="001B79CC" w:rsidP="00A57307">
            <w:pPr>
              <w:rPr>
                <w:rFonts w:ascii="Helvetica" w:hAnsi="Helvetica"/>
                <w:b/>
                <w:i/>
                <w:sz w:val="8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  <w:b/>
                <w:i/>
              </w:rPr>
            </w:pPr>
            <w:r w:rsidRPr="002F7A6C">
              <w:rPr>
                <w:rFonts w:ascii="Helvetica" w:hAnsi="Helvetica"/>
                <w:b/>
              </w:rPr>
              <w:t>that are joined by</w:t>
            </w:r>
            <w:r w:rsidRPr="002F7A6C">
              <w:rPr>
                <w:rFonts w:ascii="Helvetica" w:hAnsi="Helvetica"/>
                <w:b/>
                <w:i/>
              </w:rPr>
              <w:t xml:space="preserve"> ____________________ </w:t>
            </w:r>
            <w:r w:rsidRPr="002F7A6C">
              <w:rPr>
                <w:rFonts w:ascii="Helvetica" w:hAnsi="Helvetica"/>
                <w:b/>
              </w:rPr>
              <w:t>such as</w:t>
            </w:r>
            <w:r w:rsidRPr="002F7A6C">
              <w:rPr>
                <w:rFonts w:ascii="Helvetica" w:hAnsi="Helvetica"/>
                <w:b/>
                <w:i/>
              </w:rPr>
              <w:t xml:space="preserve"> ______________________  </w:t>
            </w:r>
          </w:p>
          <w:p w:rsidR="001B79CC" w:rsidRPr="002F7A6C" w:rsidRDefault="001B79CC" w:rsidP="00A57307">
            <w:pPr>
              <w:rPr>
                <w:rFonts w:ascii="Helvetica" w:hAnsi="Helvetica"/>
                <w:b/>
                <w:i/>
                <w:sz w:val="8"/>
              </w:rPr>
            </w:pPr>
          </w:p>
          <w:p w:rsidR="001B79CC" w:rsidRPr="002F7A6C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2F7A6C">
              <w:rPr>
                <w:rFonts w:ascii="Helvetica" w:hAnsi="Helvetica"/>
                <w:b/>
                <w:i/>
              </w:rPr>
              <w:t>__________________________________________________________________</w:t>
            </w:r>
          </w:p>
          <w:p w:rsidR="001B79CC" w:rsidRPr="002F7A6C" w:rsidRDefault="001B79CC" w:rsidP="00A57307">
            <w:pPr>
              <w:rPr>
                <w:rFonts w:ascii="Helvetica" w:hAnsi="Helvetica"/>
                <w:sz w:val="8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</w:rPr>
            </w:pPr>
            <w:r w:rsidRPr="002F7A6C">
              <w:rPr>
                <w:rFonts w:ascii="Helvetica" w:hAnsi="Helvetica"/>
              </w:rPr>
              <w:t xml:space="preserve">Examples: </w:t>
            </w:r>
          </w:p>
          <w:p w:rsidR="001B79CC" w:rsidRPr="002F7A6C" w:rsidRDefault="001B79CC" w:rsidP="00A57307">
            <w:pPr>
              <w:rPr>
                <w:rFonts w:ascii="Helvetica" w:hAnsi="Helvetica"/>
                <w:b/>
                <w:i/>
              </w:rPr>
            </w:pPr>
            <w:r w:rsidRPr="002F7A6C">
              <w:rPr>
                <w:rFonts w:ascii="Helvetica" w:hAnsi="Helvetica"/>
              </w:rPr>
              <w:t xml:space="preserve">1.  English was John’s hardest subject; </w:t>
            </w:r>
            <w:r w:rsidRPr="002F7A6C">
              <w:rPr>
                <w:rFonts w:ascii="Helvetica" w:hAnsi="Helvetica"/>
                <w:b/>
                <w:i/>
              </w:rPr>
              <w:t xml:space="preserve">__________________________________ </w:t>
            </w:r>
          </w:p>
          <w:p w:rsidR="001B79CC" w:rsidRPr="002F7A6C" w:rsidRDefault="001B79CC" w:rsidP="00A57307">
            <w:pPr>
              <w:rPr>
                <w:rFonts w:ascii="Helvetica" w:hAnsi="Helvetica"/>
                <w:b/>
                <w:i/>
                <w:sz w:val="8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</w:rPr>
            </w:pPr>
            <w:r w:rsidRPr="002F7A6C">
              <w:rPr>
                <w:rFonts w:ascii="Helvetica" w:hAnsi="Helvetica"/>
                <w:b/>
                <w:i/>
              </w:rPr>
              <w:t>__________________________________________________________________</w:t>
            </w:r>
          </w:p>
          <w:p w:rsidR="001B79CC" w:rsidRPr="002F7A6C" w:rsidRDefault="001B79CC" w:rsidP="00A57307">
            <w:pPr>
              <w:rPr>
                <w:rFonts w:ascii="Helvetica" w:hAnsi="Helvetica"/>
                <w:sz w:val="8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</w:rPr>
            </w:pPr>
            <w:r w:rsidRPr="002F7A6C">
              <w:rPr>
                <w:rFonts w:ascii="Helvetica" w:hAnsi="Helvetica"/>
              </w:rPr>
              <w:t xml:space="preserve">2. Mr. Hester’s ties are all very sophisticated; </w:t>
            </w:r>
            <w:r w:rsidRPr="002F7A6C">
              <w:rPr>
                <w:rFonts w:ascii="Helvetica" w:hAnsi="Helvetica"/>
                <w:b/>
                <w:i/>
              </w:rPr>
              <w:t xml:space="preserve">_____________________________ </w:t>
            </w:r>
          </w:p>
          <w:p w:rsidR="001B79CC" w:rsidRPr="002F7A6C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i/>
                <w:sz w:val="8"/>
              </w:rPr>
            </w:pPr>
          </w:p>
          <w:p w:rsidR="001B79CC" w:rsidRPr="002F7A6C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2F7A6C">
              <w:rPr>
                <w:rFonts w:ascii="Helvetica" w:hAnsi="Helvetica"/>
                <w:b/>
                <w:i/>
              </w:rPr>
              <w:t>__________________________________________________________________</w:t>
            </w:r>
          </w:p>
          <w:p w:rsidR="001B79CC" w:rsidRPr="002F7A6C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8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</w:rPr>
            </w:pPr>
            <w:r w:rsidRPr="002F7A6C">
              <w:rPr>
                <w:rFonts w:ascii="Helvetica" w:hAnsi="Helvetica"/>
              </w:rPr>
              <w:t xml:space="preserve">Warning!: </w:t>
            </w:r>
            <w:r w:rsidRPr="002F7A6C">
              <w:rPr>
                <w:rFonts w:ascii="Helvetica" w:hAnsi="Helvetica"/>
                <w:b/>
              </w:rPr>
              <w:t xml:space="preserve">Do ________ </w:t>
            </w:r>
            <w:r w:rsidRPr="002F7A6C">
              <w:rPr>
                <w:rFonts w:ascii="Helvetica" w:hAnsi="Helvetica"/>
              </w:rPr>
              <w:t xml:space="preserve">use a semicolon between independent clauses when they </w:t>
            </w:r>
          </w:p>
          <w:p w:rsidR="001B79CC" w:rsidRPr="002F7A6C" w:rsidRDefault="001B79CC" w:rsidP="00A57307">
            <w:pPr>
              <w:rPr>
                <w:rFonts w:ascii="Helvetica" w:hAnsi="Helvetica"/>
                <w:sz w:val="8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</w:rPr>
            </w:pPr>
            <w:r w:rsidRPr="002F7A6C">
              <w:rPr>
                <w:rFonts w:ascii="Helvetica" w:hAnsi="Helvetica"/>
              </w:rPr>
              <w:t xml:space="preserve">are joined by </w:t>
            </w:r>
            <w:r w:rsidRPr="002F7A6C">
              <w:rPr>
                <w:rFonts w:ascii="Helvetica" w:hAnsi="Helvetica"/>
                <w:b/>
              </w:rPr>
              <w:t>for, and, nor, but, or, yet, or so</w:t>
            </w:r>
            <w:r w:rsidRPr="002F7A6C">
              <w:rPr>
                <w:rFonts w:ascii="Helvetica" w:hAnsi="Helvetica"/>
                <w:b/>
                <w:i/>
              </w:rPr>
              <w:t xml:space="preserve">. </w:t>
            </w:r>
            <w:r w:rsidRPr="002F7A6C">
              <w:rPr>
                <w:rFonts w:ascii="Helvetica" w:hAnsi="Helvetica"/>
              </w:rPr>
              <w:t xml:space="preserve">In those cases, use a </w:t>
            </w:r>
            <w:r w:rsidRPr="002F7A6C">
              <w:rPr>
                <w:rFonts w:ascii="Helvetica" w:hAnsi="Helvetica"/>
                <w:b/>
                <w:i/>
              </w:rPr>
              <w:t>__________</w:t>
            </w:r>
          </w:p>
          <w:p w:rsidR="001B79CC" w:rsidRPr="002F7A6C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8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  <w:b/>
              </w:rPr>
            </w:pPr>
            <w:r w:rsidRPr="002F7A6C">
              <w:rPr>
                <w:rFonts w:ascii="Helvetica" w:hAnsi="Helvetica"/>
              </w:rPr>
              <w:t xml:space="preserve">Rule #2: </w:t>
            </w:r>
            <w:r w:rsidRPr="002F7A6C">
              <w:rPr>
                <w:rFonts w:ascii="Helvetica" w:hAnsi="Helvetica"/>
                <w:b/>
              </w:rPr>
              <w:t>Use a semicolon in a</w:t>
            </w:r>
            <w:r w:rsidRPr="002F7A6C">
              <w:rPr>
                <w:rFonts w:ascii="Helvetica" w:hAnsi="Helvetica"/>
                <w:b/>
                <w:i/>
              </w:rPr>
              <w:t xml:space="preserve"> __________ </w:t>
            </w:r>
            <w:r w:rsidRPr="002F7A6C">
              <w:rPr>
                <w:rFonts w:ascii="Helvetica" w:hAnsi="Helvetica"/>
                <w:b/>
              </w:rPr>
              <w:t>that uses</w:t>
            </w:r>
            <w:r w:rsidRPr="002F7A6C">
              <w:rPr>
                <w:rFonts w:ascii="Helvetica" w:hAnsi="Helvetica"/>
                <w:b/>
                <w:i/>
              </w:rPr>
              <w:t xml:space="preserve"> ______________ </w:t>
            </w:r>
            <w:r w:rsidRPr="002F7A6C">
              <w:rPr>
                <w:rFonts w:ascii="Helvetica" w:hAnsi="Helvetica"/>
                <w:b/>
              </w:rPr>
              <w:t>as well.</w:t>
            </w:r>
          </w:p>
          <w:p w:rsidR="001B79CC" w:rsidRPr="002F7A6C" w:rsidRDefault="001B79CC" w:rsidP="00A57307">
            <w:pPr>
              <w:rPr>
                <w:rFonts w:ascii="Helvetica" w:hAnsi="Helvetica"/>
                <w:b/>
                <w:i/>
                <w:sz w:val="8"/>
              </w:rPr>
            </w:pPr>
          </w:p>
          <w:p w:rsidR="001B79CC" w:rsidRPr="002F7A6C" w:rsidRDefault="001B79CC" w:rsidP="00A57307">
            <w:pPr>
              <w:rPr>
                <w:rFonts w:ascii="Helvetica" w:hAnsi="Helvetica"/>
              </w:rPr>
            </w:pPr>
            <w:r w:rsidRPr="002F7A6C">
              <w:rPr>
                <w:rFonts w:ascii="Helvetica" w:hAnsi="Helvetica"/>
              </w:rPr>
              <w:t xml:space="preserve">Examples: </w:t>
            </w:r>
          </w:p>
          <w:p w:rsidR="001B79CC" w:rsidRPr="002F7A6C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i/>
              </w:rPr>
            </w:pPr>
            <w:r w:rsidRPr="002F7A6C">
              <w:rPr>
                <w:rFonts w:ascii="Helvetica" w:hAnsi="Helvetica"/>
              </w:rPr>
              <w:t xml:space="preserve">1. We visited Albany, New York; </w:t>
            </w:r>
            <w:r w:rsidRPr="002F7A6C">
              <w:rPr>
                <w:rFonts w:ascii="Helvetica" w:hAnsi="Helvetica"/>
                <w:b/>
                <w:i/>
              </w:rPr>
              <w:t xml:space="preserve">_______________________________________ </w:t>
            </w:r>
          </w:p>
          <w:p w:rsidR="001B79CC" w:rsidRPr="002F7A6C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i/>
                <w:sz w:val="8"/>
              </w:rPr>
            </w:pPr>
          </w:p>
          <w:p w:rsidR="001B79CC" w:rsidRPr="002F7A6C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i/>
                <w:sz w:val="8"/>
              </w:rPr>
            </w:pPr>
            <w:r w:rsidRPr="002F7A6C">
              <w:rPr>
                <w:rFonts w:ascii="Helvetica" w:hAnsi="Helvetica"/>
                <w:b/>
                <w:i/>
              </w:rPr>
              <w:t>__________________________________________________________________</w:t>
            </w:r>
            <w:r>
              <w:rPr>
                <w:rFonts w:ascii="Helvetica" w:hAnsi="Helvetica"/>
                <w:b/>
                <w:i/>
              </w:rPr>
              <w:t xml:space="preserve"> </w:t>
            </w:r>
          </w:p>
          <w:p w:rsidR="001B79CC" w:rsidRPr="00A73E2F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i/>
                <w:sz w:val="8"/>
              </w:rPr>
            </w:pPr>
          </w:p>
          <w:p w:rsidR="001B79CC" w:rsidRPr="002F7A6C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2F7A6C">
              <w:rPr>
                <w:rFonts w:ascii="Helvetica" w:hAnsi="Helvetica"/>
                <w:b/>
                <w:i/>
              </w:rPr>
              <w:t>__________________________________________________________________</w:t>
            </w:r>
          </w:p>
          <w:p w:rsidR="001B79CC" w:rsidRPr="002F7A6C" w:rsidRDefault="001B79CC" w:rsidP="00A57307">
            <w:pPr>
              <w:rPr>
                <w:rFonts w:ascii="Helvetica" w:hAnsi="Helvetica"/>
                <w:sz w:val="8"/>
              </w:rPr>
            </w:pPr>
            <w:r w:rsidRPr="002F7A6C">
              <w:rPr>
                <w:rFonts w:ascii="Helvetica" w:hAnsi="Helvetica"/>
                <w:b/>
                <w:i/>
              </w:rPr>
              <w:t xml:space="preserve"> </w:t>
            </w:r>
          </w:p>
          <w:p w:rsidR="001B79CC" w:rsidRPr="002F7A6C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i/>
              </w:rPr>
            </w:pPr>
            <w:r w:rsidRPr="002F7A6C">
              <w:rPr>
                <w:rFonts w:ascii="Helvetica" w:hAnsi="Helvetica"/>
              </w:rPr>
              <w:t xml:space="preserve">2. Her favorite teachers are Mr. Hester, an English teacher; </w:t>
            </w:r>
            <w:r w:rsidRPr="002F7A6C">
              <w:rPr>
                <w:rFonts w:ascii="Helvetica" w:hAnsi="Helvetica"/>
                <w:b/>
                <w:i/>
              </w:rPr>
              <w:t xml:space="preserve">__________________ </w:t>
            </w:r>
          </w:p>
          <w:p w:rsidR="001B79CC" w:rsidRPr="002F7A6C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i/>
                <w:sz w:val="8"/>
              </w:rPr>
            </w:pPr>
          </w:p>
          <w:p w:rsidR="001B79CC" w:rsidRPr="002F7A6C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2F7A6C">
              <w:rPr>
                <w:rFonts w:ascii="Helvetica" w:hAnsi="Helvetica"/>
                <w:b/>
                <w:i/>
              </w:rPr>
              <w:t>__________________________________________________________________</w:t>
            </w:r>
          </w:p>
          <w:p w:rsidR="001B79CC" w:rsidRPr="002F7A6C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i/>
                <w:sz w:val="8"/>
              </w:rPr>
            </w:pPr>
          </w:p>
          <w:p w:rsidR="001B79CC" w:rsidRPr="002F7A6C" w:rsidRDefault="001B79CC" w:rsidP="00A5730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2F7A6C">
              <w:rPr>
                <w:rFonts w:ascii="Helvetica" w:hAnsi="Helvetica"/>
                <w:b/>
                <w:i/>
              </w:rPr>
              <w:t>__________________________________________________________________</w:t>
            </w:r>
          </w:p>
          <w:p w:rsidR="001B79CC" w:rsidRPr="002F7A6C" w:rsidRDefault="00854587" w:rsidP="00A5730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i/>
                <w:noProof/>
              </w:rPr>
              <w:drawing>
                <wp:anchor distT="0" distB="0" distL="114300" distR="114300" simplePos="0" relativeHeight="251658752" behindDoc="0" locked="0" layoutInCell="1" allowOverlap="1" wp14:anchorId="3F02FDD4" wp14:editId="70D088FA">
                  <wp:simplePos x="0" y="0"/>
                  <wp:positionH relativeFrom="margin">
                    <wp:posOffset>-17484</wp:posOffset>
                  </wp:positionH>
                  <wp:positionV relativeFrom="margin">
                    <wp:posOffset>6826250</wp:posOffset>
                  </wp:positionV>
                  <wp:extent cx="1638300" cy="1495425"/>
                  <wp:effectExtent l="19050" t="0" r="0" b="0"/>
                  <wp:wrapSquare wrapText="bothSides"/>
                  <wp:docPr id="2" name="il_fi" descr="http://ncowie.files.wordpress.com/2010/09/chickensemico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cowie.files.wordpress.com/2010/09/chickensemico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B79CC" w:rsidRDefault="001B79CC" w:rsidP="001B79CC">
      <w:pPr>
        <w:pStyle w:val="NoteLevel2"/>
        <w:numPr>
          <w:ilvl w:val="0"/>
          <w:numId w:val="0"/>
        </w:numPr>
        <w:tabs>
          <w:tab w:val="left" w:pos="90"/>
        </w:tabs>
        <w:rPr>
          <w:rFonts w:ascii="Chalkduster" w:hAnsi="Chalkduster"/>
          <w:b/>
        </w:rPr>
      </w:pPr>
    </w:p>
    <w:p w:rsidR="001B79CC" w:rsidRDefault="001B79CC" w:rsidP="001B79CC">
      <w:pPr>
        <w:pStyle w:val="NoteLevel2"/>
        <w:numPr>
          <w:ilvl w:val="0"/>
          <w:numId w:val="0"/>
        </w:numPr>
        <w:tabs>
          <w:tab w:val="left" w:pos="90"/>
        </w:tabs>
        <w:rPr>
          <w:rFonts w:ascii="Chalkduster" w:hAnsi="Chalkduster"/>
          <w:b/>
        </w:rPr>
      </w:pPr>
    </w:p>
    <w:p w:rsidR="001B79CC" w:rsidRDefault="001B79CC" w:rsidP="001B79CC">
      <w:pPr>
        <w:pStyle w:val="NoteLevel2"/>
        <w:numPr>
          <w:ilvl w:val="0"/>
          <w:numId w:val="0"/>
        </w:numPr>
        <w:tabs>
          <w:tab w:val="left" w:pos="90"/>
        </w:tabs>
        <w:rPr>
          <w:rFonts w:ascii="Chalkduster" w:hAnsi="Chalkduster"/>
          <w:b/>
        </w:rPr>
      </w:pPr>
    </w:p>
    <w:p w:rsidR="00B73774" w:rsidRPr="001B79CC" w:rsidRDefault="009A5B37" w:rsidP="009A5B37">
      <w:pPr>
        <w:pStyle w:val="NoteLevel2"/>
        <w:numPr>
          <w:ilvl w:val="0"/>
          <w:numId w:val="0"/>
        </w:numPr>
        <w:tabs>
          <w:tab w:val="left" w:pos="90"/>
        </w:tabs>
        <w:jc w:val="center"/>
        <w:rPr>
          <w:rFonts w:ascii="Helvetica" w:hAnsi="Helvetica"/>
        </w:rPr>
      </w:pPr>
      <w:r>
        <w:rPr>
          <w:rFonts w:ascii="Chalkduster" w:hAnsi="Chalkduster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-695325</wp:posOffset>
            </wp:positionV>
            <wp:extent cx="1552575" cy="10477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774" w:rsidRPr="00F66754">
        <w:rPr>
          <w:rFonts w:ascii="Chalkduster" w:hAnsi="Chalkduster"/>
          <w:b/>
        </w:rPr>
        <w:t>Run-On Sentences Boot Camp</w:t>
      </w:r>
    </w:p>
    <w:p w:rsidR="00B73774" w:rsidRDefault="00B73774" w:rsidP="00B73774">
      <w:pPr>
        <w:tabs>
          <w:tab w:val="left" w:pos="630"/>
        </w:tabs>
        <w:spacing w:line="360" w:lineRule="auto"/>
        <w:jc w:val="center"/>
        <w:rPr>
          <w:b/>
        </w:rPr>
      </w:pPr>
    </w:p>
    <w:p w:rsidR="00B73774" w:rsidRPr="00763C81" w:rsidRDefault="00B73774" w:rsidP="00B73774">
      <w:pPr>
        <w:tabs>
          <w:tab w:val="left" w:pos="630"/>
        </w:tabs>
        <w:spacing w:line="360" w:lineRule="auto"/>
      </w:pPr>
      <w:r>
        <w:t xml:space="preserve">A run-on sentence occurs when two _____________________ independent _________________________ are put together without an _____________________________________________________________.  Sometimes the appropriate connection will be a _________________________.  Other times it will be a ____________ and a word from __________________________________ (for, and, nor, but, or, yet, so).  In addition, you might be able to put a _____________________________ between the two clauses if they are ____________________________________.  The only way to stop writing run-on sentences is to _________________________________ getting rid of them!  </w:t>
      </w:r>
      <w:r w:rsidRPr="002F78C4">
        <w:rPr>
          <w:b/>
        </w:rPr>
        <w:t xml:space="preserve">So let’s practice!  </w:t>
      </w:r>
    </w:p>
    <w:p w:rsidR="00B73774" w:rsidRDefault="00B73774" w:rsidP="00B73774">
      <w:pPr>
        <w:tabs>
          <w:tab w:val="left" w:pos="630"/>
        </w:tabs>
        <w:spacing w:line="360" w:lineRule="auto"/>
      </w:pPr>
    </w:p>
    <w:p w:rsidR="00B73774" w:rsidRDefault="00B73774" w:rsidP="00B73774">
      <w:pPr>
        <w:tabs>
          <w:tab w:val="left" w:pos="630"/>
        </w:tabs>
        <w:spacing w:line="360" w:lineRule="auto"/>
      </w:pPr>
      <w:r w:rsidRPr="002F78C4">
        <w:rPr>
          <w:b/>
        </w:rPr>
        <w:t>Part 1:</w:t>
      </w:r>
      <w:r>
        <w:t xml:space="preserve"> Rewrite the following run-on sentences in such a way that they now work correctly.  Almost all of these sentences are taken directly from students’ autobiographical narrative stories.  </w:t>
      </w:r>
    </w:p>
    <w:p w:rsidR="00B73774" w:rsidRDefault="00B73774" w:rsidP="00B73774">
      <w:pPr>
        <w:tabs>
          <w:tab w:val="left" w:pos="630"/>
        </w:tabs>
        <w:spacing w:line="360" w:lineRule="auto"/>
      </w:pPr>
    </w:p>
    <w:p w:rsidR="00B73774" w:rsidRPr="002C6E61" w:rsidRDefault="00B73774" w:rsidP="00B73774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Maybe I’ll be gone for half a month, I don’t know.</w:t>
      </w:r>
    </w:p>
    <w:p w:rsidR="00B73774" w:rsidRPr="007D6960" w:rsidRDefault="00B73774" w:rsidP="00B73774">
      <w:pPr>
        <w:tabs>
          <w:tab w:val="left" w:pos="630"/>
        </w:tabs>
        <w:spacing w:line="360" w:lineRule="auto"/>
      </w:pPr>
      <w:r>
        <w:t>________________________________________________________________________</w:t>
      </w:r>
      <w:r w:rsidR="00826D2D">
        <w:t>______________________________</w:t>
      </w:r>
      <w:r>
        <w:t>_______________________________________________________________________________________________________</w:t>
      </w:r>
      <w:r w:rsidR="00826D2D">
        <w:t>_____________________________</w:t>
      </w:r>
      <w:r w:rsidR="001B79CC">
        <w:t>____________________________________</w:t>
      </w:r>
    </w:p>
    <w:p w:rsidR="00B73774" w:rsidRPr="002C6E61" w:rsidRDefault="00854587" w:rsidP="00B73774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</w:pPr>
      <w:r>
        <w:rPr>
          <w:rFonts w:ascii="Times" w:hAnsi="Times" w:cs="Times"/>
          <w:color w:val="000000"/>
          <w:sz w:val="23"/>
          <w:szCs w:val="23"/>
        </w:rPr>
        <w:t>H</w:t>
      </w:r>
      <w:bookmarkStart w:id="0" w:name="_GoBack"/>
      <w:bookmarkEnd w:id="0"/>
      <w:r w:rsidR="00B73774">
        <w:rPr>
          <w:rFonts w:ascii="Times" w:hAnsi="Times" w:cs="Times"/>
          <w:color w:val="000000"/>
          <w:sz w:val="23"/>
          <w:szCs w:val="23"/>
        </w:rPr>
        <w:t xml:space="preserve">e took us to the kid’s room the room was awesome.  </w:t>
      </w:r>
    </w:p>
    <w:p w:rsidR="00B73774" w:rsidRPr="007D6960" w:rsidRDefault="00B73774" w:rsidP="00B73774">
      <w:pPr>
        <w:tabs>
          <w:tab w:val="left" w:pos="630"/>
        </w:tabs>
        <w:spacing w:line="360" w:lineRule="auto"/>
      </w:pPr>
      <w:r>
        <w:t>________________________________________________________________________</w:t>
      </w:r>
      <w:r w:rsidR="00826D2D">
        <w:t>_______________________________</w:t>
      </w:r>
      <w:r>
        <w:t>_______________________________________________________________________________________________________</w:t>
      </w:r>
      <w:r w:rsidR="00826D2D">
        <w:t>____________________________</w:t>
      </w:r>
      <w:r w:rsidR="001B79CC">
        <w:t>____________________________________</w:t>
      </w:r>
    </w:p>
    <w:p w:rsidR="001B79CC" w:rsidRPr="001B79CC" w:rsidRDefault="001B79CC" w:rsidP="001B79CC">
      <w:pPr>
        <w:pStyle w:val="ListParagraph"/>
        <w:tabs>
          <w:tab w:val="left" w:pos="630"/>
        </w:tabs>
        <w:spacing w:line="360" w:lineRule="auto"/>
      </w:pPr>
    </w:p>
    <w:p w:rsidR="00B73774" w:rsidRPr="009A2688" w:rsidRDefault="00B73774" w:rsidP="001B79CC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</w:pPr>
      <w:r w:rsidRPr="001B79CC">
        <w:rPr>
          <w:rFonts w:ascii="Times" w:hAnsi="Times" w:cs="Times"/>
          <w:color w:val="000000"/>
          <w:sz w:val="23"/>
          <w:szCs w:val="23"/>
        </w:rPr>
        <w:t>Why are you leaving us don’t you love us?</w:t>
      </w:r>
    </w:p>
    <w:p w:rsidR="00B73774" w:rsidRPr="007D6960" w:rsidRDefault="00B73774" w:rsidP="00B73774">
      <w:pPr>
        <w:tabs>
          <w:tab w:val="left" w:pos="630"/>
        </w:tabs>
        <w:spacing w:line="360" w:lineRule="auto"/>
      </w:pPr>
      <w:r>
        <w:t>________________________________________________________________________</w:t>
      </w:r>
      <w:r w:rsidR="00826D2D">
        <w:t>_______________________________</w:t>
      </w:r>
      <w:r>
        <w:t>_______________________________________________________________________________________________________</w:t>
      </w:r>
      <w:r w:rsidR="001B79CC">
        <w:t>________________________________________________________________</w:t>
      </w:r>
    </w:p>
    <w:p w:rsidR="00826D2D" w:rsidRDefault="00826D2D" w:rsidP="001B79CC">
      <w:pPr>
        <w:rPr>
          <w:rFonts w:ascii="Calibri" w:hAnsi="Calibri"/>
          <w:b/>
          <w:i/>
          <w:sz w:val="32"/>
        </w:rPr>
      </w:pPr>
    </w:p>
    <w:p w:rsidR="001B79CC" w:rsidRDefault="001B79CC" w:rsidP="00826D2D">
      <w:pPr>
        <w:jc w:val="center"/>
        <w:rPr>
          <w:rFonts w:ascii="Calibri" w:hAnsi="Calibri"/>
          <w:b/>
          <w:i/>
          <w:sz w:val="32"/>
        </w:rPr>
      </w:pPr>
    </w:p>
    <w:p w:rsidR="001B79CC" w:rsidRDefault="001B79CC" w:rsidP="00826D2D">
      <w:pPr>
        <w:jc w:val="center"/>
        <w:rPr>
          <w:rFonts w:ascii="Calibri" w:hAnsi="Calibri"/>
          <w:b/>
          <w:i/>
          <w:sz w:val="32"/>
        </w:rPr>
      </w:pPr>
    </w:p>
    <w:p w:rsidR="009A5B37" w:rsidRDefault="009A5B37" w:rsidP="00826D2D">
      <w:pPr>
        <w:jc w:val="center"/>
        <w:rPr>
          <w:rFonts w:ascii="Calibri" w:hAnsi="Calibri"/>
          <w:b/>
          <w:i/>
          <w:sz w:val="32"/>
        </w:rPr>
      </w:pPr>
    </w:p>
    <w:p w:rsidR="009A5B37" w:rsidRDefault="009A5B37" w:rsidP="00826D2D">
      <w:pPr>
        <w:jc w:val="center"/>
        <w:rPr>
          <w:rFonts w:ascii="Calibri" w:hAnsi="Calibri"/>
          <w:b/>
          <w:i/>
          <w:sz w:val="32"/>
        </w:rPr>
      </w:pPr>
    </w:p>
    <w:p w:rsidR="00B73774" w:rsidRPr="005315CC" w:rsidRDefault="00B73774" w:rsidP="00826D2D">
      <w:pPr>
        <w:jc w:val="center"/>
        <w:rPr>
          <w:rFonts w:ascii="Calibri" w:hAnsi="Calibri"/>
        </w:rPr>
      </w:pPr>
      <w:r>
        <w:rPr>
          <w:rFonts w:ascii="Calibri" w:hAnsi="Calibri"/>
          <w:b/>
          <w:i/>
          <w:sz w:val="32"/>
        </w:rPr>
        <w:lastRenderedPageBreak/>
        <w:t>Fixing Run-On Sentences</w:t>
      </w:r>
    </w:p>
    <w:p w:rsidR="00B73774" w:rsidRPr="005315CC" w:rsidRDefault="00B73774" w:rsidP="00B73774">
      <w:pPr>
        <w:spacing w:line="360" w:lineRule="auto"/>
        <w:rPr>
          <w:rFonts w:ascii="Calibri" w:hAnsi="Calibri"/>
        </w:rPr>
      </w:pPr>
    </w:p>
    <w:p w:rsidR="00B73774" w:rsidRPr="005315CC" w:rsidRDefault="00B73774" w:rsidP="00B73774">
      <w:pPr>
        <w:spacing w:line="360" w:lineRule="auto"/>
        <w:rPr>
          <w:rFonts w:ascii="Calibri" w:hAnsi="Calibri"/>
        </w:rPr>
      </w:pPr>
      <w:r w:rsidRPr="005315CC">
        <w:rPr>
          <w:rFonts w:ascii="Calibri" w:hAnsi="Calibri"/>
        </w:rPr>
        <w:t xml:space="preserve">Most of the time, people make run-ons when they squish together </w:t>
      </w:r>
      <w:r w:rsidRPr="00A547F4">
        <w:rPr>
          <w:rFonts w:ascii="Calibri" w:hAnsi="Calibri"/>
        </w:rPr>
        <w:t xml:space="preserve">_________________________ _____________________ </w:t>
      </w:r>
      <w:r w:rsidRPr="005315CC">
        <w:rPr>
          <w:rFonts w:ascii="Calibri" w:hAnsi="Calibri"/>
        </w:rPr>
        <w:t>, with or without a comma. To fix these, you can do one of a few things:</w:t>
      </w:r>
    </w:p>
    <w:p w:rsidR="00B73774" w:rsidRPr="005315CC" w:rsidRDefault="00B73774" w:rsidP="00B73774">
      <w:pPr>
        <w:spacing w:line="360" w:lineRule="auto"/>
        <w:rPr>
          <w:rFonts w:ascii="Calibri" w:hAnsi="Calibri"/>
        </w:rPr>
      </w:pPr>
    </w:p>
    <w:p w:rsidR="00B73774" w:rsidRPr="005315CC" w:rsidRDefault="00B73774" w:rsidP="00B73774">
      <w:pPr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5315CC">
        <w:rPr>
          <w:rFonts w:ascii="Calibri" w:hAnsi="Calibri"/>
        </w:rPr>
        <w:t xml:space="preserve">Put a </w:t>
      </w:r>
      <w:r w:rsidRPr="00A547F4">
        <w:rPr>
          <w:rFonts w:ascii="Calibri" w:hAnsi="Calibri"/>
        </w:rPr>
        <w:t>__________________</w:t>
      </w:r>
      <w:r w:rsidRPr="005315CC">
        <w:rPr>
          <w:rFonts w:ascii="Calibri" w:hAnsi="Calibri"/>
        </w:rPr>
        <w:t xml:space="preserve"> and a </w:t>
      </w:r>
      <w:r w:rsidRPr="00A547F4">
        <w:rPr>
          <w:rFonts w:ascii="Calibri" w:hAnsi="Calibri"/>
        </w:rPr>
        <w:t>_____________________ conjunction</w:t>
      </w:r>
      <w:r w:rsidRPr="005315CC">
        <w:rPr>
          <w:rFonts w:ascii="Calibri" w:hAnsi="Calibri"/>
        </w:rPr>
        <w:t xml:space="preserve"> (for, and, nor, but, or, yet, by, so) between the two clauses.</w:t>
      </w:r>
    </w:p>
    <w:p w:rsidR="00B73774" w:rsidRPr="005315CC" w:rsidRDefault="00B73774" w:rsidP="00B73774">
      <w:pPr>
        <w:numPr>
          <w:ilvl w:val="0"/>
          <w:numId w:val="5"/>
        </w:numPr>
        <w:spacing w:line="360" w:lineRule="auto"/>
        <w:ind w:right="-1440"/>
        <w:rPr>
          <w:rFonts w:ascii="Calibri" w:hAnsi="Calibri"/>
        </w:rPr>
      </w:pPr>
      <w:r w:rsidRPr="005315CC">
        <w:rPr>
          <w:rFonts w:ascii="Calibri" w:hAnsi="Calibri"/>
        </w:rPr>
        <w:t xml:space="preserve">Put a </w:t>
      </w:r>
      <w:r w:rsidRPr="00A547F4">
        <w:rPr>
          <w:rFonts w:ascii="Calibri" w:hAnsi="Calibri"/>
        </w:rPr>
        <w:t>__________________</w:t>
      </w:r>
      <w:r w:rsidRPr="005315CC">
        <w:rPr>
          <w:rFonts w:ascii="Calibri" w:hAnsi="Calibri"/>
        </w:rPr>
        <w:t xml:space="preserve"> between the two clauses (don’t forget to CAPITALIZE!)</w:t>
      </w:r>
    </w:p>
    <w:p w:rsidR="00B73774" w:rsidRPr="00854587" w:rsidRDefault="00B73774" w:rsidP="00854587">
      <w:pPr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5315CC">
        <w:rPr>
          <w:rFonts w:ascii="Calibri" w:hAnsi="Calibri"/>
        </w:rPr>
        <w:t xml:space="preserve">Put a </w:t>
      </w:r>
      <w:r w:rsidRPr="00A547F4">
        <w:rPr>
          <w:rFonts w:ascii="Calibri" w:hAnsi="Calibri"/>
        </w:rPr>
        <w:t>_______________________</w:t>
      </w:r>
      <w:r w:rsidRPr="005315CC">
        <w:rPr>
          <w:rFonts w:ascii="Calibri" w:hAnsi="Calibri"/>
        </w:rPr>
        <w:t xml:space="preserve"> between the two clauses (but ONLY if they are two closely related thoughts!)</w:t>
      </w:r>
    </w:p>
    <w:p w:rsidR="00B73774" w:rsidRPr="00A547F4" w:rsidRDefault="00B73774" w:rsidP="00B73774">
      <w:pPr>
        <w:spacing w:line="360" w:lineRule="auto"/>
        <w:ind w:left="360" w:right="-990"/>
        <w:rPr>
          <w:rFonts w:ascii="Calibri" w:hAnsi="Calibri"/>
          <w:i/>
        </w:rPr>
      </w:pPr>
      <w:r w:rsidRPr="005315CC">
        <w:rPr>
          <w:rFonts w:ascii="Calibri" w:hAnsi="Calibri"/>
          <w:i/>
        </w:rPr>
        <w:t>Example:</w:t>
      </w:r>
    </w:p>
    <w:p w:rsidR="00B73774" w:rsidRPr="005315CC" w:rsidRDefault="00B73774" w:rsidP="00B73774">
      <w:pPr>
        <w:spacing w:line="360" w:lineRule="auto"/>
        <w:ind w:firstLine="360"/>
        <w:rPr>
          <w:rFonts w:ascii="Calibri" w:hAnsi="Calibri"/>
          <w:i/>
        </w:rPr>
      </w:pPr>
      <w:r w:rsidRPr="005315CC">
        <w:rPr>
          <w:rFonts w:ascii="Calibri" w:hAnsi="Calibri"/>
          <w:i/>
        </w:rPr>
        <w:t xml:space="preserve">WRONG: I can’t stand </w:t>
      </w:r>
      <w:r w:rsidR="00854587">
        <w:rPr>
          <w:rFonts w:ascii="Calibri" w:hAnsi="Calibri"/>
          <w:i/>
        </w:rPr>
        <w:t>Miley Cyrus</w:t>
      </w:r>
      <w:r w:rsidRPr="005315CC">
        <w:rPr>
          <w:rFonts w:ascii="Calibri" w:hAnsi="Calibri"/>
          <w:i/>
        </w:rPr>
        <w:t xml:space="preserve">, I also hate </w:t>
      </w:r>
      <w:r w:rsidR="00854587">
        <w:rPr>
          <w:rFonts w:ascii="Calibri" w:hAnsi="Calibri"/>
          <w:i/>
        </w:rPr>
        <w:t>Hannah Montana</w:t>
      </w:r>
      <w:r w:rsidRPr="005315CC">
        <w:rPr>
          <w:rFonts w:ascii="Calibri" w:hAnsi="Calibri"/>
          <w:i/>
        </w:rPr>
        <w:t>.</w:t>
      </w:r>
    </w:p>
    <w:p w:rsidR="00B73774" w:rsidRPr="005315CC" w:rsidRDefault="00B73774" w:rsidP="00B73774">
      <w:pPr>
        <w:spacing w:line="360" w:lineRule="auto"/>
        <w:ind w:left="1440" w:firstLine="720"/>
        <w:rPr>
          <w:rFonts w:ascii="Calibri" w:hAnsi="Calibri"/>
          <w:i/>
        </w:rPr>
      </w:pPr>
    </w:p>
    <w:p w:rsidR="00B73774" w:rsidRPr="005315CC" w:rsidRDefault="00B73774" w:rsidP="00B73774">
      <w:pPr>
        <w:spacing w:line="360" w:lineRule="auto"/>
        <w:rPr>
          <w:rFonts w:ascii="Calibri" w:hAnsi="Calibri"/>
        </w:rPr>
      </w:pPr>
      <w:r w:rsidRPr="005315CC">
        <w:rPr>
          <w:rFonts w:ascii="Calibri" w:hAnsi="Calibri"/>
        </w:rPr>
        <w:tab/>
      </w:r>
      <w:r w:rsidRPr="005315CC">
        <w:rPr>
          <w:rFonts w:ascii="Calibri" w:hAnsi="Calibri"/>
          <w:i/>
        </w:rPr>
        <w:t xml:space="preserve">Right: I can’t stand </w:t>
      </w:r>
      <w:r w:rsidR="00854587">
        <w:rPr>
          <w:rFonts w:ascii="Calibri" w:hAnsi="Calibri"/>
          <w:i/>
        </w:rPr>
        <w:t>Miley Cyrus</w:t>
      </w:r>
      <w:r w:rsidRPr="005315CC">
        <w:rPr>
          <w:rFonts w:ascii="Calibri" w:hAnsi="Calibri"/>
          <w:i/>
        </w:rPr>
        <w:t xml:space="preserve">, </w:t>
      </w:r>
      <w:r w:rsidRPr="005315CC">
        <w:rPr>
          <w:rFonts w:ascii="Calibri" w:hAnsi="Calibri"/>
          <w:i/>
          <w:u w:val="single"/>
        </w:rPr>
        <w:t>and</w:t>
      </w:r>
      <w:r w:rsidRPr="005315CC">
        <w:rPr>
          <w:rFonts w:ascii="Calibri" w:hAnsi="Calibri"/>
          <w:i/>
        </w:rPr>
        <w:t xml:space="preserve"> I also hate </w:t>
      </w:r>
      <w:r w:rsidR="00854587">
        <w:rPr>
          <w:rFonts w:ascii="Calibri" w:hAnsi="Calibri"/>
          <w:i/>
        </w:rPr>
        <w:t>Hannah Montana</w:t>
      </w:r>
      <w:r w:rsidRPr="005315CC">
        <w:rPr>
          <w:rFonts w:ascii="Calibri" w:hAnsi="Calibri"/>
          <w:i/>
        </w:rPr>
        <w:t xml:space="preserve">. </w:t>
      </w:r>
    </w:p>
    <w:p w:rsidR="00B73774" w:rsidRPr="000B0E26" w:rsidRDefault="00B73774" w:rsidP="00B73774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0B0E26">
        <w:rPr>
          <w:rFonts w:ascii="Calibri" w:hAnsi="Calibri"/>
        </w:rPr>
        <w:t>Added ________________ and ___________________________</w:t>
      </w:r>
    </w:p>
    <w:p w:rsidR="00B73774" w:rsidRPr="005315CC" w:rsidRDefault="00B73774" w:rsidP="00B73774">
      <w:pPr>
        <w:spacing w:line="360" w:lineRule="auto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5315CC">
        <w:rPr>
          <w:rFonts w:ascii="Calibri" w:hAnsi="Calibri"/>
          <w:i/>
        </w:rPr>
        <w:t xml:space="preserve">Right: I can’t stand </w:t>
      </w:r>
      <w:r w:rsidR="00854587">
        <w:rPr>
          <w:rFonts w:ascii="Calibri" w:hAnsi="Calibri"/>
          <w:i/>
        </w:rPr>
        <w:t>Miley Cyrus</w:t>
      </w:r>
      <w:r w:rsidRPr="005315CC">
        <w:rPr>
          <w:rFonts w:ascii="Calibri" w:hAnsi="Calibri"/>
          <w:i/>
        </w:rPr>
        <w:t xml:space="preserve">. I also hate </w:t>
      </w:r>
      <w:r w:rsidR="00854587">
        <w:rPr>
          <w:rFonts w:ascii="Calibri" w:hAnsi="Calibri"/>
          <w:i/>
        </w:rPr>
        <w:t>Hannah Montana</w:t>
      </w:r>
      <w:r w:rsidRPr="005315CC">
        <w:rPr>
          <w:rFonts w:ascii="Calibri" w:hAnsi="Calibri"/>
          <w:i/>
        </w:rPr>
        <w:t>.</w:t>
      </w:r>
    </w:p>
    <w:p w:rsidR="00B73774" w:rsidRPr="000B0E26" w:rsidRDefault="00B73774" w:rsidP="00B73774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i/>
        </w:rPr>
      </w:pPr>
      <w:r w:rsidRPr="000B0E26">
        <w:rPr>
          <w:rFonts w:ascii="Calibri" w:hAnsi="Calibri"/>
        </w:rPr>
        <w:t>Added __________________ (NO conjunction)</w:t>
      </w:r>
    </w:p>
    <w:p w:rsidR="00B73774" w:rsidRPr="005315CC" w:rsidRDefault="00B73774" w:rsidP="00B73774">
      <w:pPr>
        <w:spacing w:line="360" w:lineRule="auto"/>
        <w:ind w:right="-990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5315CC">
        <w:rPr>
          <w:rFonts w:ascii="Calibri" w:hAnsi="Calibri"/>
          <w:i/>
        </w:rPr>
        <w:t>Right: I can’t stand</w:t>
      </w:r>
      <w:r w:rsidR="00854587">
        <w:rPr>
          <w:rFonts w:ascii="Calibri" w:hAnsi="Calibri"/>
          <w:i/>
        </w:rPr>
        <w:t xml:space="preserve"> Miley Cyrus</w:t>
      </w:r>
      <w:r w:rsidRPr="005315CC">
        <w:rPr>
          <w:rFonts w:ascii="Calibri" w:hAnsi="Calibri"/>
          <w:i/>
        </w:rPr>
        <w:t xml:space="preserve">! I also hate </w:t>
      </w:r>
      <w:r w:rsidR="00854587">
        <w:rPr>
          <w:rFonts w:ascii="Calibri" w:hAnsi="Calibri"/>
          <w:i/>
        </w:rPr>
        <w:t>Hannah Montana</w:t>
      </w:r>
      <w:r w:rsidRPr="005315CC">
        <w:rPr>
          <w:rFonts w:ascii="Calibri" w:hAnsi="Calibri"/>
          <w:i/>
        </w:rPr>
        <w:t>.</w:t>
      </w:r>
    </w:p>
    <w:p w:rsidR="00B73774" w:rsidRPr="000B0E26" w:rsidRDefault="00B73774" w:rsidP="00B73774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i/>
        </w:rPr>
      </w:pPr>
      <w:r w:rsidRPr="000B0E26">
        <w:rPr>
          <w:rFonts w:ascii="Calibri" w:hAnsi="Calibri"/>
        </w:rPr>
        <w:t>Added _________________________________ (NO conjunction)</w:t>
      </w:r>
    </w:p>
    <w:p w:rsidR="00B73774" w:rsidRPr="005315CC" w:rsidRDefault="00B73774" w:rsidP="00B73774">
      <w:pPr>
        <w:spacing w:line="360" w:lineRule="auto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5315CC">
        <w:rPr>
          <w:rFonts w:ascii="Calibri" w:hAnsi="Calibri"/>
          <w:i/>
        </w:rPr>
        <w:t>Right: I can’t stand</w:t>
      </w:r>
      <w:r w:rsidR="00854587">
        <w:rPr>
          <w:rFonts w:ascii="Calibri" w:hAnsi="Calibri"/>
          <w:i/>
        </w:rPr>
        <w:t xml:space="preserve"> Miley Cyrus; I also hate Hannah Montana</w:t>
      </w:r>
      <w:r w:rsidRPr="005315CC">
        <w:rPr>
          <w:rFonts w:ascii="Calibri" w:hAnsi="Calibri"/>
          <w:i/>
        </w:rPr>
        <w:t>.</w:t>
      </w:r>
    </w:p>
    <w:p w:rsidR="00B73774" w:rsidRPr="000B0E26" w:rsidRDefault="00B73774" w:rsidP="00B73774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/>
          <w:i/>
        </w:rPr>
      </w:pPr>
      <w:r w:rsidRPr="000B0E26">
        <w:rPr>
          <w:rFonts w:ascii="Calibri" w:hAnsi="Calibri"/>
        </w:rPr>
        <w:t>Added _______________________ because Hannah Montana and Miley Cyrus ARE closely related.</w:t>
      </w:r>
    </w:p>
    <w:p w:rsidR="00B73774" w:rsidRPr="005315CC" w:rsidRDefault="00B73774" w:rsidP="00B73774">
      <w:pPr>
        <w:spacing w:line="360" w:lineRule="auto"/>
        <w:ind w:left="2880"/>
        <w:rPr>
          <w:rFonts w:ascii="Calibri" w:hAnsi="Calibri"/>
          <w:i/>
        </w:rPr>
      </w:pPr>
    </w:p>
    <w:p w:rsidR="00826D2D" w:rsidRDefault="00826D2D" w:rsidP="00B73774">
      <w:pPr>
        <w:spacing w:line="360" w:lineRule="auto"/>
        <w:ind w:right="-990"/>
        <w:rPr>
          <w:rFonts w:ascii="Calibri" w:eastAsia="Cambria" w:hAnsi="Calibri" w:cs="Times New Roman"/>
        </w:rPr>
      </w:pPr>
    </w:p>
    <w:p w:rsidR="00826D2D" w:rsidRDefault="00826D2D" w:rsidP="00B73774">
      <w:pPr>
        <w:spacing w:line="360" w:lineRule="auto"/>
        <w:ind w:right="-990"/>
        <w:rPr>
          <w:rFonts w:ascii="Calibri" w:eastAsia="Cambria" w:hAnsi="Calibri" w:cs="Times New Roman"/>
        </w:rPr>
      </w:pPr>
    </w:p>
    <w:p w:rsidR="00826D2D" w:rsidRDefault="00826D2D" w:rsidP="00B73774">
      <w:pPr>
        <w:spacing w:line="360" w:lineRule="auto"/>
        <w:ind w:right="-990"/>
        <w:rPr>
          <w:rFonts w:ascii="Calibri" w:eastAsia="Cambria" w:hAnsi="Calibri" w:cs="Times New Roman"/>
        </w:rPr>
      </w:pPr>
    </w:p>
    <w:p w:rsidR="00B73774" w:rsidRDefault="00B73774" w:rsidP="00B73774">
      <w:pPr>
        <w:ind w:left="-810"/>
        <w:jc w:val="center"/>
        <w:rPr>
          <w:rFonts w:ascii="Helvetica" w:hAnsi="Helvetica"/>
          <w:szCs w:val="20"/>
        </w:rPr>
      </w:pPr>
    </w:p>
    <w:p w:rsidR="00B73774" w:rsidRDefault="00B73774" w:rsidP="00B73774">
      <w:pPr>
        <w:ind w:left="-810"/>
        <w:jc w:val="center"/>
        <w:rPr>
          <w:rFonts w:ascii="Helvetica" w:hAnsi="Helvetica"/>
          <w:szCs w:val="20"/>
        </w:rPr>
      </w:pPr>
    </w:p>
    <w:p w:rsidR="00B73774" w:rsidRDefault="00B73774" w:rsidP="00B73774">
      <w:pPr>
        <w:ind w:left="-810"/>
        <w:jc w:val="center"/>
        <w:rPr>
          <w:rFonts w:ascii="Helvetica" w:hAnsi="Helvetica"/>
          <w:szCs w:val="20"/>
        </w:rPr>
      </w:pPr>
    </w:p>
    <w:p w:rsidR="00B73774" w:rsidRDefault="00B73774" w:rsidP="00B73774"/>
    <w:sectPr w:rsidR="00B73774" w:rsidSect="001B7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51" w:rsidRDefault="00101151" w:rsidP="001B79CC">
      <w:r>
        <w:separator/>
      </w:r>
    </w:p>
  </w:endnote>
  <w:endnote w:type="continuationSeparator" w:id="0">
    <w:p w:rsidR="00101151" w:rsidRDefault="00101151" w:rsidP="001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51" w:rsidRDefault="00101151" w:rsidP="001B79CC">
      <w:r>
        <w:separator/>
      </w:r>
    </w:p>
  </w:footnote>
  <w:footnote w:type="continuationSeparator" w:id="0">
    <w:p w:rsidR="00101151" w:rsidRDefault="00101151" w:rsidP="001B7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CC2D8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884B85"/>
    <w:multiLevelType w:val="hybridMultilevel"/>
    <w:tmpl w:val="30ACC3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F7C0A"/>
    <w:multiLevelType w:val="hybridMultilevel"/>
    <w:tmpl w:val="5B6215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24F09"/>
    <w:multiLevelType w:val="hybridMultilevel"/>
    <w:tmpl w:val="C8C60F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663AC"/>
    <w:multiLevelType w:val="hybridMultilevel"/>
    <w:tmpl w:val="8DD242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2641A"/>
    <w:multiLevelType w:val="hybridMultilevel"/>
    <w:tmpl w:val="B6DED062"/>
    <w:lvl w:ilvl="0" w:tplc="802EF3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011E7"/>
    <w:multiLevelType w:val="hybridMultilevel"/>
    <w:tmpl w:val="E33C32B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863562"/>
    <w:multiLevelType w:val="hybridMultilevel"/>
    <w:tmpl w:val="411C2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74"/>
    <w:rsid w:val="00101151"/>
    <w:rsid w:val="001B79CC"/>
    <w:rsid w:val="00826D2D"/>
    <w:rsid w:val="00854587"/>
    <w:rsid w:val="0097444C"/>
    <w:rsid w:val="009A5B37"/>
    <w:rsid w:val="00B73774"/>
    <w:rsid w:val="00C655E3"/>
    <w:rsid w:val="00E57D0C"/>
    <w:rsid w:val="00E667A5"/>
    <w:rsid w:val="00F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FB317-E736-4A60-9111-D6E7B348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77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B79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1B79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74"/>
    <w:pPr>
      <w:ind w:left="720"/>
      <w:contextualSpacing/>
    </w:pPr>
  </w:style>
  <w:style w:type="paragraph" w:customStyle="1" w:styleId="NoteLevel1">
    <w:name w:val="Note Level 1"/>
    <w:basedOn w:val="Normal"/>
    <w:rsid w:val="00B73774"/>
    <w:pPr>
      <w:keepNext/>
      <w:numPr>
        <w:numId w:val="1"/>
      </w:numPr>
      <w:outlineLvl w:val="0"/>
    </w:pPr>
    <w:rPr>
      <w:rFonts w:ascii="Verdana" w:eastAsia="MS Gothic" w:hAnsi="Verdana" w:cs="Times New Roman"/>
    </w:rPr>
  </w:style>
  <w:style w:type="paragraph" w:customStyle="1" w:styleId="NoteLevel2">
    <w:name w:val="Note Level 2"/>
    <w:basedOn w:val="Normal"/>
    <w:rsid w:val="00B73774"/>
    <w:pPr>
      <w:keepNext/>
      <w:numPr>
        <w:ilvl w:val="1"/>
        <w:numId w:val="1"/>
      </w:numPr>
      <w:outlineLvl w:val="1"/>
    </w:pPr>
    <w:rPr>
      <w:rFonts w:ascii="Verdana" w:eastAsia="MS Gothic" w:hAnsi="Verdana" w:cs="Times New Roman"/>
    </w:rPr>
  </w:style>
  <w:style w:type="paragraph" w:customStyle="1" w:styleId="NoteLevel3">
    <w:name w:val="Note Level 3"/>
    <w:basedOn w:val="Normal"/>
    <w:rsid w:val="00B73774"/>
    <w:pPr>
      <w:keepNext/>
      <w:numPr>
        <w:ilvl w:val="2"/>
        <w:numId w:val="1"/>
      </w:numPr>
      <w:outlineLvl w:val="2"/>
    </w:pPr>
    <w:rPr>
      <w:rFonts w:ascii="Verdana" w:eastAsia="MS Gothic" w:hAnsi="Verdana" w:cs="Times New Roman"/>
    </w:rPr>
  </w:style>
  <w:style w:type="paragraph" w:customStyle="1" w:styleId="NoteLevel4">
    <w:name w:val="Note Level 4"/>
    <w:basedOn w:val="Normal"/>
    <w:rsid w:val="00B73774"/>
    <w:pPr>
      <w:keepNext/>
      <w:numPr>
        <w:ilvl w:val="3"/>
        <w:numId w:val="1"/>
      </w:numPr>
      <w:outlineLvl w:val="3"/>
    </w:pPr>
    <w:rPr>
      <w:rFonts w:ascii="Verdana" w:eastAsia="MS Gothic" w:hAnsi="Verdana" w:cs="Times New Roman"/>
    </w:rPr>
  </w:style>
  <w:style w:type="paragraph" w:customStyle="1" w:styleId="NoteLevel5">
    <w:name w:val="Note Level 5"/>
    <w:basedOn w:val="Normal"/>
    <w:rsid w:val="00B73774"/>
    <w:pPr>
      <w:keepNext/>
      <w:numPr>
        <w:ilvl w:val="4"/>
        <w:numId w:val="1"/>
      </w:numPr>
      <w:outlineLvl w:val="4"/>
    </w:pPr>
    <w:rPr>
      <w:rFonts w:ascii="Verdana" w:eastAsia="MS Gothic" w:hAnsi="Verdana" w:cs="Times New Roman"/>
    </w:rPr>
  </w:style>
  <w:style w:type="paragraph" w:customStyle="1" w:styleId="NoteLevel6">
    <w:name w:val="Note Level 6"/>
    <w:basedOn w:val="Normal"/>
    <w:rsid w:val="00B73774"/>
    <w:pPr>
      <w:keepNext/>
      <w:numPr>
        <w:ilvl w:val="5"/>
        <w:numId w:val="1"/>
      </w:numPr>
      <w:outlineLvl w:val="5"/>
    </w:pPr>
    <w:rPr>
      <w:rFonts w:ascii="Verdana" w:eastAsia="MS Gothic" w:hAnsi="Verdana" w:cs="Times New Roman"/>
    </w:rPr>
  </w:style>
  <w:style w:type="paragraph" w:customStyle="1" w:styleId="NoteLevel7">
    <w:name w:val="Note Level 7"/>
    <w:basedOn w:val="Normal"/>
    <w:rsid w:val="00B73774"/>
    <w:pPr>
      <w:keepNext/>
      <w:numPr>
        <w:ilvl w:val="6"/>
        <w:numId w:val="1"/>
      </w:numPr>
      <w:tabs>
        <w:tab w:val="clear" w:pos="4320"/>
        <w:tab w:val="num" w:pos="2520"/>
      </w:tabs>
      <w:ind w:left="2520"/>
      <w:outlineLvl w:val="6"/>
    </w:pPr>
    <w:rPr>
      <w:rFonts w:ascii="Verdana" w:eastAsia="MS Gothic" w:hAnsi="Verdana" w:cs="Times New Roman"/>
    </w:rPr>
  </w:style>
  <w:style w:type="paragraph" w:customStyle="1" w:styleId="NoteLevel8">
    <w:name w:val="Note Level 8"/>
    <w:basedOn w:val="Normal"/>
    <w:rsid w:val="00B73774"/>
    <w:pPr>
      <w:keepNext/>
      <w:numPr>
        <w:ilvl w:val="7"/>
        <w:numId w:val="1"/>
      </w:numPr>
      <w:outlineLvl w:val="7"/>
    </w:pPr>
    <w:rPr>
      <w:rFonts w:ascii="Verdana" w:eastAsia="MS Gothic" w:hAnsi="Verdana" w:cs="Times New Roman"/>
    </w:rPr>
  </w:style>
  <w:style w:type="paragraph" w:customStyle="1" w:styleId="NoteLevel9">
    <w:name w:val="Note Level 9"/>
    <w:basedOn w:val="Normal"/>
    <w:rsid w:val="00B73774"/>
    <w:pPr>
      <w:keepNext/>
      <w:numPr>
        <w:ilvl w:val="8"/>
        <w:numId w:val="1"/>
      </w:numPr>
      <w:outlineLvl w:val="8"/>
    </w:pPr>
    <w:rPr>
      <w:rFonts w:ascii="Verdana" w:eastAsia="MS Gothic" w:hAnsi="Verdan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B79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B79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1B79CC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B79CC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1B79CC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1B79CC"/>
    <w:rPr>
      <w:rFonts w:ascii="Times" w:eastAsia="Times" w:hAnsi="Time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1B79CC"/>
    <w:rPr>
      <w:rFonts w:ascii="Times" w:eastAsia="Times" w:hAnsi="Times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1B79CC"/>
    <w:rPr>
      <w:rFonts w:ascii="Times" w:eastAsia="Times" w:hAnsi="Times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B7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9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Adam Eynon</cp:lastModifiedBy>
  <cp:revision>6</cp:revision>
  <dcterms:created xsi:type="dcterms:W3CDTF">2011-08-31T00:06:00Z</dcterms:created>
  <dcterms:modified xsi:type="dcterms:W3CDTF">2017-02-13T02:57:00Z</dcterms:modified>
</cp:coreProperties>
</file>